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0CAC" w14:textId="38CF3A7B" w:rsidR="00A162D8" w:rsidRPr="00F41093" w:rsidRDefault="00A162D8" w:rsidP="00420D0C">
      <w:pPr>
        <w:pStyle w:val="NormalWeb"/>
        <w:spacing w:before="0" w:beforeAutospacing="0" w:after="0" w:afterAutospacing="0"/>
        <w:jc w:val="center"/>
        <w:rPr>
          <w:b/>
          <w:bCs/>
          <w:u w:val="single"/>
        </w:rPr>
      </w:pPr>
      <w:r w:rsidRPr="00F41093">
        <w:rPr>
          <w:b/>
          <w:bCs/>
          <w:u w:val="single"/>
        </w:rPr>
        <w:t>SYLLABUS: ENG 101/ENA 101</w:t>
      </w:r>
      <w:r w:rsidR="00666AAF" w:rsidRPr="00F41093">
        <w:rPr>
          <w:b/>
          <w:bCs/>
          <w:u w:val="single"/>
        </w:rPr>
        <w:t xml:space="preserve"> ONLINE VERSION</w:t>
      </w:r>
    </w:p>
    <w:p w14:paraId="7EBFDF2C" w14:textId="083D8713" w:rsidR="00A162D8" w:rsidRPr="00F41093" w:rsidRDefault="00A162D8" w:rsidP="00A162D8">
      <w:pPr>
        <w:pStyle w:val="NormalWeb"/>
        <w:spacing w:before="0" w:beforeAutospacing="0" w:after="0" w:afterAutospacing="0"/>
      </w:pPr>
      <w:r w:rsidRPr="00F41093">
        <w:br/>
        <w:t xml:space="preserve">Prof. </w:t>
      </w:r>
      <w:r w:rsidR="00F41093" w:rsidRPr="00F41093">
        <w:t xml:space="preserve">Matthew </w:t>
      </w:r>
      <w:r w:rsidRPr="00F41093">
        <w:t>Rockwood</w:t>
      </w:r>
    </w:p>
    <w:p w14:paraId="4B05DE7E" w14:textId="77777777" w:rsidR="00A71541" w:rsidRDefault="00A71541" w:rsidP="00A71541">
      <w:pPr>
        <w:rPr>
          <w:rFonts w:eastAsia="Arial Unicode MS"/>
        </w:rPr>
      </w:pPr>
      <w:r>
        <w:rPr>
          <w:rFonts w:eastAsia="Arial Unicode MS"/>
        </w:rPr>
        <w:tab/>
      </w:r>
    </w:p>
    <w:p w14:paraId="41CDA54A" w14:textId="445A2AAF" w:rsidR="00A71541" w:rsidRPr="00F61375" w:rsidRDefault="00A71541" w:rsidP="00A71541">
      <w:pPr>
        <w:pStyle w:val="NormalWeb"/>
        <w:spacing w:before="0" w:beforeAutospacing="0" w:after="0" w:afterAutospacing="0"/>
      </w:pPr>
      <w:r w:rsidRPr="00A71541">
        <w:rPr>
          <w:rFonts w:eastAsia="Arial Unicode MS"/>
          <w:b/>
          <w:bCs/>
          <w:u w:val="single"/>
        </w:rPr>
        <w:t>Instructional</w:t>
      </w:r>
      <w:r w:rsidRPr="00A71541">
        <w:rPr>
          <w:rFonts w:eastAsia="Arial Unicode MS"/>
          <w:b/>
          <w:bCs/>
          <w:u w:val="single"/>
        </w:rPr>
        <w:t xml:space="preserve"> Mode:</w:t>
      </w:r>
      <w:r>
        <w:rPr>
          <w:rFonts w:eastAsia="Arial Unicode MS"/>
        </w:rPr>
        <w:t xml:space="preserve"> Online synchronous </w:t>
      </w:r>
      <w:r w:rsidR="00F61375">
        <w:rPr>
          <w:rFonts w:eastAsia="Arial Unicode MS"/>
        </w:rPr>
        <w:t>in Blackboard Collaborate (a link to all class sessions will be provided in the content section of Blackboard</w:t>
      </w:r>
      <w:r w:rsidR="00F41093">
        <w:rPr>
          <w:rFonts w:eastAsia="Arial Unicode MS"/>
        </w:rPr>
        <w:t>)</w:t>
      </w:r>
    </w:p>
    <w:p w14:paraId="21E9AF5D" w14:textId="62005EEA" w:rsidR="003F2CFB" w:rsidRDefault="00A162D8" w:rsidP="00A162D8">
      <w:pPr>
        <w:pStyle w:val="NormalWeb"/>
        <w:spacing w:before="0" w:beforeAutospacing="0" w:after="0" w:afterAutospacing="0"/>
        <w:rPr>
          <w:lang w:val="fr-FR"/>
        </w:rPr>
      </w:pPr>
      <w:r w:rsidRPr="00F61375">
        <w:br/>
      </w:r>
      <w:proofErr w:type="gramStart"/>
      <w:r w:rsidRPr="00674EB3">
        <w:rPr>
          <w:b/>
          <w:bCs/>
          <w:u w:val="single"/>
          <w:lang w:val="fr-FR"/>
        </w:rPr>
        <w:t>Contact:</w:t>
      </w:r>
      <w:proofErr w:type="gramEnd"/>
      <w:r w:rsidRPr="00A162D8">
        <w:rPr>
          <w:lang w:val="fr-FR"/>
        </w:rPr>
        <w:t> mattrockwood@hotmail.com; mrockwood@lagcc.cuny.edu; (212) 749-1253</w:t>
      </w:r>
    </w:p>
    <w:p w14:paraId="75CCBACA" w14:textId="77777777" w:rsidR="00A341B1" w:rsidRDefault="00A341B1" w:rsidP="00A162D8">
      <w:pPr>
        <w:pStyle w:val="NormalWeb"/>
        <w:spacing w:before="0" w:beforeAutospacing="0" w:after="0" w:afterAutospacing="0"/>
        <w:rPr>
          <w:lang w:val="fr-FR"/>
        </w:rPr>
      </w:pPr>
    </w:p>
    <w:p w14:paraId="1FB4B93D" w14:textId="472FE93A" w:rsidR="003F2CFB" w:rsidRPr="00420D0C" w:rsidRDefault="003650DB" w:rsidP="00420D0C">
      <w:pPr>
        <w:pStyle w:val="NormalWeb"/>
        <w:spacing w:before="0" w:beforeAutospacing="0" w:after="0" w:afterAutospacing="0"/>
        <w:jc w:val="center"/>
        <w:rPr>
          <w:b/>
          <w:bCs/>
        </w:rPr>
      </w:pPr>
      <w:r>
        <w:rPr>
          <w:b/>
          <w:bCs/>
        </w:rPr>
        <w:t xml:space="preserve">NOTE: </w:t>
      </w:r>
      <w:r w:rsidR="003F2CFB" w:rsidRPr="00420D0C">
        <w:rPr>
          <w:b/>
          <w:bCs/>
        </w:rPr>
        <w:t xml:space="preserve">PLEASE </w:t>
      </w:r>
      <w:r w:rsidR="003F2CFB" w:rsidRPr="00A341B1">
        <w:rPr>
          <w:b/>
          <w:bCs/>
          <w:u w:val="single"/>
        </w:rPr>
        <w:t>DO NOT</w:t>
      </w:r>
      <w:r w:rsidR="003F2CFB" w:rsidRPr="00420D0C">
        <w:rPr>
          <w:b/>
          <w:bCs/>
        </w:rPr>
        <w:t xml:space="preserve"> USE THE BLACKBOARD EMAIL SYSTEM.</w:t>
      </w:r>
    </w:p>
    <w:p w14:paraId="67C909A6" w14:textId="7D9C2940" w:rsidR="00A162D8" w:rsidRDefault="00A162D8" w:rsidP="00A162D8">
      <w:pPr>
        <w:pStyle w:val="NormalWeb"/>
        <w:spacing w:before="0" w:beforeAutospacing="0" w:after="0" w:afterAutospacing="0"/>
      </w:pPr>
      <w:r w:rsidRPr="00666AAF">
        <w:br/>
      </w:r>
      <w:r w:rsidRPr="00110285">
        <w:rPr>
          <w:b/>
          <w:bCs/>
          <w:u w:val="single"/>
        </w:rPr>
        <w:t xml:space="preserve">My </w:t>
      </w:r>
      <w:r w:rsidR="00D87FBE" w:rsidRPr="00110285">
        <w:rPr>
          <w:b/>
          <w:bCs/>
          <w:u w:val="single"/>
        </w:rPr>
        <w:t>website</w:t>
      </w:r>
      <w:r>
        <w:t>: www.rockwoodenglish.com (I will post some of the materials for the course on this website as well as links to resources to help with your research paper)</w:t>
      </w:r>
    </w:p>
    <w:p w14:paraId="26840238" w14:textId="77777777" w:rsidR="00A162D8" w:rsidRDefault="00A162D8" w:rsidP="00A162D8">
      <w:pPr>
        <w:pStyle w:val="NormalWeb"/>
        <w:spacing w:before="0" w:beforeAutospacing="0" w:after="0" w:afterAutospacing="0"/>
      </w:pPr>
      <w:r>
        <w:br/>
      </w:r>
      <w:r w:rsidRPr="003D7DB6">
        <w:rPr>
          <w:b/>
          <w:bCs/>
          <w:u w:val="single"/>
        </w:rPr>
        <w:t>Office Hours:</w:t>
      </w:r>
      <w:r>
        <w:t xml:space="preserve"> TBA &amp; by appointment.</w:t>
      </w:r>
    </w:p>
    <w:p w14:paraId="45B82771" w14:textId="5BE54350" w:rsidR="00A162D8" w:rsidRPr="00B570D0" w:rsidRDefault="00A162D8" w:rsidP="00A162D8">
      <w:pPr>
        <w:pStyle w:val="NormalWeb"/>
        <w:spacing w:before="0" w:beforeAutospacing="0" w:after="0" w:afterAutospacing="0"/>
        <w:rPr>
          <w:b/>
          <w:bCs/>
          <w:u w:val="single"/>
        </w:rPr>
      </w:pPr>
      <w:r>
        <w:br/>
      </w:r>
      <w:r w:rsidRPr="00674EB3">
        <w:rPr>
          <w:b/>
          <w:bCs/>
          <w:u w:val="single"/>
        </w:rPr>
        <w:t>Text</w:t>
      </w:r>
      <w:r w:rsidR="00C4079A" w:rsidRPr="00674EB3">
        <w:rPr>
          <w:b/>
          <w:bCs/>
          <w:u w:val="single"/>
        </w:rPr>
        <w:t xml:space="preserve"> (REQUIRED)</w:t>
      </w:r>
      <w:r w:rsidRPr="00674EB3">
        <w:rPr>
          <w:b/>
          <w:bCs/>
          <w:u w:val="single"/>
        </w:rPr>
        <w:t>:</w:t>
      </w:r>
      <w:r w:rsidR="00221ECC">
        <w:rPr>
          <w:b/>
          <w:bCs/>
        </w:rPr>
        <w:t xml:space="preserve">  </w:t>
      </w:r>
      <w:r w:rsidRPr="00307B82">
        <w:rPr>
          <w:b/>
          <w:bCs/>
          <w:u w:val="single"/>
        </w:rPr>
        <w:t>Across Cultures, A Reader for Writers (8th edition)</w:t>
      </w:r>
      <w:r>
        <w:t xml:space="preserve"> Sheena Gillespie &amp; Robert Becker **PLEASE RENT OR BUY THIS TEXT USED AS IT IS VERY EXPENSIVE NEW</w:t>
      </w:r>
    </w:p>
    <w:p w14:paraId="1DA56ADD" w14:textId="77777777" w:rsidR="00307B82" w:rsidRDefault="00307B82" w:rsidP="00A162D8">
      <w:pPr>
        <w:pStyle w:val="NormalWeb"/>
        <w:spacing w:before="0" w:beforeAutospacing="0" w:after="0" w:afterAutospacing="0"/>
      </w:pPr>
    </w:p>
    <w:p w14:paraId="66BFFB1B" w14:textId="77777777" w:rsidR="000955D9" w:rsidRDefault="00412360" w:rsidP="00412360">
      <w:pPr>
        <w:pStyle w:val="NormalWeb"/>
        <w:spacing w:before="0" w:beforeAutospacing="0" w:after="0" w:afterAutospacing="0"/>
      </w:pPr>
      <w:r>
        <w:rPr>
          <w:b/>
          <w:bCs/>
          <w:u w:val="single"/>
        </w:rPr>
        <w:t xml:space="preserve">Other Resources: </w:t>
      </w:r>
      <w:r w:rsidR="00307B82">
        <w:t xml:space="preserve">We will also be using the following text </w:t>
      </w:r>
      <w:r w:rsidR="00307B82" w:rsidRPr="00550CCC">
        <w:rPr>
          <w:u w:val="single"/>
        </w:rPr>
        <w:t>which can be found free online</w:t>
      </w:r>
      <w:r w:rsidR="00307B82">
        <w:t>:</w:t>
      </w:r>
      <w:r w:rsidR="00785320">
        <w:t xml:space="preserve"> </w:t>
      </w:r>
      <w:r w:rsidR="00A162D8" w:rsidRPr="00307B82">
        <w:rPr>
          <w:b/>
          <w:bCs/>
          <w:u w:val="single"/>
        </w:rPr>
        <w:t>Rules for Writers (8th edition)</w:t>
      </w:r>
      <w:r w:rsidR="00A162D8">
        <w:t xml:space="preserve"> Dianna Hacker &amp; Nancy Sommers</w:t>
      </w:r>
      <w:r w:rsidR="000955D9">
        <w:t xml:space="preserve">. </w:t>
      </w:r>
      <w:r w:rsidR="000955D9">
        <w:t>You can download Rules for Writers 8th Edition free here:</w:t>
      </w:r>
      <w:r w:rsidR="000955D9">
        <w:t xml:space="preserve"> </w:t>
      </w:r>
    </w:p>
    <w:p w14:paraId="24D861DC" w14:textId="77777777" w:rsidR="000955D9" w:rsidRDefault="000955D9" w:rsidP="00412360">
      <w:pPr>
        <w:pStyle w:val="NormalWeb"/>
        <w:spacing w:before="0" w:beforeAutospacing="0" w:after="0" w:afterAutospacing="0"/>
      </w:pPr>
    </w:p>
    <w:p w14:paraId="40116A4F" w14:textId="30CE67D2" w:rsidR="00DE4646" w:rsidRDefault="000955D9" w:rsidP="00AA6C5F">
      <w:pPr>
        <w:pStyle w:val="NormalWeb"/>
        <w:spacing w:before="0" w:beforeAutospacing="0" w:after="0" w:afterAutospacing="0"/>
        <w:ind w:firstLine="720"/>
      </w:pPr>
      <w:r>
        <w:t>https://archive.org/details/RulesForWriters8thEditionByDianaH/page/n343/mode/2up</w:t>
      </w:r>
    </w:p>
    <w:p w14:paraId="5D750D6C" w14:textId="764CBF66" w:rsidR="00A162D8" w:rsidRDefault="00A162D8" w:rsidP="00AA6C5F">
      <w:pPr>
        <w:pStyle w:val="NormalWeb"/>
        <w:spacing w:before="0" w:beforeAutospacing="0" w:after="0" w:afterAutospacing="0"/>
        <w:ind w:firstLine="720"/>
      </w:pPr>
      <w:r>
        <w:t xml:space="preserve"> </w:t>
      </w:r>
      <w:r w:rsidR="00566584">
        <w:t xml:space="preserve">(I will </w:t>
      </w:r>
      <w:r w:rsidR="00DE4646">
        <w:t xml:space="preserve">also </w:t>
      </w:r>
      <w:r w:rsidR="00566584">
        <w:t>provide a link in Blackboard)</w:t>
      </w:r>
    </w:p>
    <w:p w14:paraId="12464CDD" w14:textId="2145D60F" w:rsidR="00100BE1" w:rsidRDefault="00A162D8" w:rsidP="00A162D8">
      <w:pPr>
        <w:pStyle w:val="NormalWeb"/>
        <w:spacing w:before="0" w:beforeAutospacing="0" w:after="0" w:afterAutospacing="0"/>
      </w:pPr>
      <w:r>
        <w:br/>
      </w:r>
      <w:r w:rsidRPr="00674EB3">
        <w:rPr>
          <w:b/>
          <w:bCs/>
          <w:u w:val="single"/>
        </w:rPr>
        <w:t>FORMAT:</w:t>
      </w:r>
      <w:r>
        <w:t> This is a</w:t>
      </w:r>
      <w:r w:rsidR="00100BE1">
        <w:t>n online synchronous class</w:t>
      </w:r>
      <w:r w:rsidR="00184962">
        <w:t>. You are required to attend classes as per our schedule</w:t>
      </w:r>
      <w:r w:rsidR="0091200F">
        <w:t>.</w:t>
      </w:r>
      <w:r w:rsidR="006812C2">
        <w:t xml:space="preserve"> </w:t>
      </w:r>
      <w:r w:rsidR="0091200F">
        <w:t>A</w:t>
      </w:r>
      <w:r w:rsidR="006812C2">
        <w:t>ttendance will be determined</w:t>
      </w:r>
      <w:r w:rsidR="00CE4B67">
        <w:t>: 1. By your attendance during our live sessions in Blackboard Collaborate</w:t>
      </w:r>
      <w:r w:rsidR="00C3599E">
        <w:t xml:space="preserve"> </w:t>
      </w:r>
      <w:r w:rsidR="00725347">
        <w:t xml:space="preserve">and </w:t>
      </w:r>
      <w:r w:rsidR="00137CD9">
        <w:t xml:space="preserve">2. </w:t>
      </w:r>
      <w:proofErr w:type="gramStart"/>
      <w:r w:rsidR="00137CD9">
        <w:t>By</w:t>
      </w:r>
      <w:proofErr w:type="gramEnd"/>
      <w:r w:rsidR="00137CD9">
        <w:t xml:space="preserve"> your camera being on during these live sessions.</w:t>
      </w:r>
    </w:p>
    <w:p w14:paraId="12560933" w14:textId="77777777" w:rsidR="00552DBE" w:rsidRDefault="00552DBE" w:rsidP="00A162D8">
      <w:pPr>
        <w:pStyle w:val="NormalWeb"/>
        <w:spacing w:before="0" w:beforeAutospacing="0" w:after="0" w:afterAutospacing="0"/>
      </w:pPr>
    </w:p>
    <w:p w14:paraId="4383384A" w14:textId="263EED08" w:rsidR="00A162D8" w:rsidRDefault="00A162D8" w:rsidP="00A162D8">
      <w:pPr>
        <w:pStyle w:val="NormalWeb"/>
        <w:spacing w:before="0" w:beforeAutospacing="0" w:after="0" w:afterAutospacing="0"/>
      </w:pPr>
      <w:r>
        <w:t>The ENA section of the class will meet separately for additional work</w:t>
      </w:r>
      <w:r w:rsidR="000A37E2">
        <w:t xml:space="preserve"> as per our schedule</w:t>
      </w:r>
      <w:r>
        <w:t xml:space="preserve">. Attendance </w:t>
      </w:r>
      <w:r w:rsidR="000471D6">
        <w:t>will be</w:t>
      </w:r>
      <w:r>
        <w:t xml:space="preserve"> taken separately for this section. </w:t>
      </w:r>
    </w:p>
    <w:p w14:paraId="6B90B225" w14:textId="15A62BF5" w:rsidR="009510EF" w:rsidRPr="007206E6" w:rsidRDefault="00A162D8" w:rsidP="00A162D8">
      <w:pPr>
        <w:pStyle w:val="NormalWeb"/>
        <w:spacing w:before="0" w:beforeAutospacing="0" w:after="0" w:afterAutospacing="0"/>
      </w:pPr>
      <w:r>
        <w:br/>
      </w:r>
      <w:r w:rsidR="00260CD0">
        <w:t xml:space="preserve">All work will be completed/submitted </w:t>
      </w:r>
      <w:proofErr w:type="gramStart"/>
      <w:r w:rsidR="00260CD0">
        <w:t>in</w:t>
      </w:r>
      <w:proofErr w:type="gramEnd"/>
      <w:r w:rsidR="00260CD0">
        <w:t xml:space="preserve"> Blackboard. </w:t>
      </w:r>
      <w:r w:rsidR="00260CD0" w:rsidRPr="00430EB6">
        <w:rPr>
          <w:b/>
          <w:bCs/>
        </w:rPr>
        <w:t xml:space="preserve">Please </w:t>
      </w:r>
      <w:r w:rsidR="00625B67" w:rsidRPr="00430EB6">
        <w:rPr>
          <w:b/>
          <w:bCs/>
        </w:rPr>
        <w:t>submit either PDF files or Word files.</w:t>
      </w:r>
      <w:r w:rsidR="00625B67">
        <w:t xml:space="preserve"> I cannot read Pages files</w:t>
      </w:r>
      <w:r w:rsidR="00AB32E2">
        <w:t xml:space="preserve"> and Google Docs files often require permission to view. These documents can either be converted into PDF files or cut &amp; pasted into Blackboard’s editor</w:t>
      </w:r>
      <w:r w:rsidR="00DD1A10">
        <w:t>.</w:t>
      </w:r>
    </w:p>
    <w:p w14:paraId="1A6EBB28" w14:textId="77777777" w:rsidR="00A162D8" w:rsidRDefault="00A162D8" w:rsidP="00A162D8">
      <w:pPr>
        <w:pStyle w:val="NormalWeb"/>
        <w:spacing w:before="0" w:beforeAutospacing="0" w:after="0" w:afterAutospacing="0"/>
      </w:pPr>
      <w:r>
        <w:br/>
      </w:r>
      <w:r w:rsidRPr="0000295E">
        <w:rPr>
          <w:b/>
          <w:bCs/>
          <w:u w:val="single"/>
        </w:rPr>
        <w:t>Course description: </w:t>
      </w:r>
      <w:r>
        <w:t xml:space="preserve">         </w:t>
      </w:r>
      <w:r>
        <w:br/>
        <w:t>ENG 101/ENA 101 is a writing workshop designed to help students become critical readers and proficient writers. We will study the process of writing – from brainstorming to final draft – with a focus on persuasive essay writing. We will also study essay and paragraph structure and review some common grammatical mistakes.</w:t>
      </w:r>
    </w:p>
    <w:p w14:paraId="250EB8E9" w14:textId="18B75101" w:rsidR="00A162D8" w:rsidRDefault="00A162D8" w:rsidP="00A162D8">
      <w:pPr>
        <w:pStyle w:val="NormalWeb"/>
        <w:spacing w:before="0" w:beforeAutospacing="0" w:after="0" w:afterAutospacing="0"/>
      </w:pPr>
      <w:r>
        <w:br/>
        <w:t>Critical thinking and analysis are</w:t>
      </w:r>
      <w:r w:rsidR="00305743">
        <w:t xml:space="preserve"> </w:t>
      </w:r>
      <w:proofErr w:type="gramStart"/>
      <w:r w:rsidR="00305743">
        <w:t>a</w:t>
      </w:r>
      <w:r w:rsidR="00114534">
        <w:t xml:space="preserve"> major</w:t>
      </w:r>
      <w:proofErr w:type="gramEnd"/>
      <w:r w:rsidR="00D87FBE">
        <w:t xml:space="preserve"> focus</w:t>
      </w:r>
      <w:r>
        <w:t xml:space="preserve"> of the course. Students will</w:t>
      </w:r>
      <w:r w:rsidR="00B93123">
        <w:t xml:space="preserve"> develop active reading strategies,</w:t>
      </w:r>
      <w:r>
        <w:t xml:space="preserve"> identify a text’s major assumptions and assertions</w:t>
      </w:r>
      <w:r w:rsidR="00B93123">
        <w:t>,</w:t>
      </w:r>
      <w:r>
        <w:t xml:space="preserve"> and evaluate its supporting </w:t>
      </w:r>
      <w:r>
        <w:lastRenderedPageBreak/>
        <w:t>evidence. Students will also become familiar with the concepts of audience, voice, context, and purpose.</w:t>
      </w:r>
    </w:p>
    <w:p w14:paraId="40D89225" w14:textId="77777777" w:rsidR="00A162D8" w:rsidRDefault="00A162D8" w:rsidP="00A162D8">
      <w:pPr>
        <w:pStyle w:val="NormalWeb"/>
        <w:spacing w:before="0" w:beforeAutospacing="0" w:after="0" w:afterAutospacing="0"/>
      </w:pPr>
      <w:r>
        <w:br/>
        <w:t>Much of our class time will be spent critically analyzing a variety of texts. Students will complete many informal “low stakes” writing assignments in response to these texts.</w:t>
      </w:r>
    </w:p>
    <w:p w14:paraId="49F7D2B6" w14:textId="6DD89D91" w:rsidR="00A162D8" w:rsidRDefault="00A162D8" w:rsidP="00AE7851">
      <w:pPr>
        <w:pStyle w:val="NormalWeb"/>
        <w:spacing w:before="0" w:beforeAutospacing="0" w:after="0" w:afterAutospacing="0"/>
      </w:pPr>
      <w:r>
        <w:br/>
        <w:t>Additionally, students will write several formal essays over the course of the semester including a midterm and a final topic. Please note that formal essays must follow MLA style and integrate primary and/or secondary sources.</w:t>
      </w:r>
    </w:p>
    <w:p w14:paraId="435B7B0A" w14:textId="77777777" w:rsidR="00A162D8" w:rsidRDefault="00A162D8" w:rsidP="00A162D8">
      <w:pPr>
        <w:pStyle w:val="NormalWeb"/>
        <w:spacing w:before="0" w:beforeAutospacing="0" w:after="0" w:afterAutospacing="0"/>
        <w:rPr>
          <w:b/>
          <w:bCs/>
          <w:u w:val="single"/>
        </w:rPr>
      </w:pPr>
      <w:r>
        <w:br/>
      </w:r>
      <w:r w:rsidRPr="00AB0CAC">
        <w:rPr>
          <w:b/>
          <w:bCs/>
          <w:u w:val="single"/>
        </w:rPr>
        <w:t>Grading Policies:</w:t>
      </w:r>
    </w:p>
    <w:p w14:paraId="0BC618B6" w14:textId="77777777" w:rsidR="00964ADD" w:rsidRDefault="00964ADD" w:rsidP="00A162D8">
      <w:pPr>
        <w:pStyle w:val="NormalWeb"/>
        <w:spacing w:before="0" w:beforeAutospacing="0" w:after="0" w:afterAutospacing="0"/>
        <w:rPr>
          <w:b/>
          <w:bCs/>
          <w:u w:val="single"/>
        </w:rPr>
      </w:pPr>
    </w:p>
    <w:p w14:paraId="1B460B31" w14:textId="77777777" w:rsidR="004D62D0" w:rsidRDefault="00964ADD" w:rsidP="00964ADD">
      <w:pPr>
        <w:shd w:val="clear" w:color="auto" w:fill="F4F4F4"/>
        <w:spacing w:after="0" w:line="240" w:lineRule="auto"/>
        <w:rPr>
          <w:rFonts w:ascii="inherit" w:eastAsia="Times New Roman" w:hAnsi="inherit" w:cs="Arial"/>
          <w:color w:val="111111"/>
          <w:bdr w:val="none" w:sz="0" w:space="0" w:color="auto" w:frame="1"/>
        </w:rPr>
      </w:pPr>
      <w:r w:rsidRPr="00DB1708">
        <w:rPr>
          <w:rFonts w:ascii="inherit" w:eastAsia="Times New Roman" w:hAnsi="inherit" w:cs="Arial"/>
          <w:color w:val="111111"/>
          <w:bdr w:val="none" w:sz="0" w:space="0" w:color="auto" w:frame="1"/>
        </w:rPr>
        <w:t>I will consider the following when determining your final grade: </w:t>
      </w:r>
    </w:p>
    <w:p w14:paraId="54E83096" w14:textId="166E29CB" w:rsidR="00964ADD" w:rsidRPr="00DB1708" w:rsidRDefault="00964ADD" w:rsidP="00964ADD">
      <w:pPr>
        <w:shd w:val="clear" w:color="auto" w:fill="F4F4F4"/>
        <w:spacing w:after="0" w:line="240" w:lineRule="auto"/>
        <w:rPr>
          <w:rFonts w:ascii="Arial" w:eastAsia="Times New Roman" w:hAnsi="Arial" w:cs="Arial"/>
          <w:color w:val="111111"/>
          <w:sz w:val="24"/>
          <w:szCs w:val="24"/>
        </w:rPr>
      </w:pPr>
      <w:r w:rsidRPr="00DB1708">
        <w:rPr>
          <w:rFonts w:ascii="inherit" w:eastAsia="Times New Roman" w:hAnsi="inherit" w:cs="Arial"/>
          <w:color w:val="111111"/>
          <w:bdr w:val="none" w:sz="0" w:space="0" w:color="auto" w:frame="1"/>
        </w:rPr>
        <w:t xml:space="preserve">      </w:t>
      </w:r>
    </w:p>
    <w:p w14:paraId="6A9CDE7B" w14:textId="14C33151" w:rsidR="00964ADD" w:rsidRPr="00DB1708" w:rsidRDefault="00964ADD" w:rsidP="00964ADD">
      <w:pPr>
        <w:numPr>
          <w:ilvl w:val="0"/>
          <w:numId w:val="1"/>
        </w:numPr>
        <w:shd w:val="clear" w:color="auto" w:fill="F4F4F4"/>
        <w:spacing w:after="0" w:line="240" w:lineRule="auto"/>
        <w:ind w:left="1440"/>
        <w:rPr>
          <w:rFonts w:ascii="inherit" w:eastAsia="Times New Roman" w:hAnsi="inherit" w:cs="Arial"/>
          <w:color w:val="111111"/>
          <w:sz w:val="20"/>
          <w:szCs w:val="20"/>
        </w:rPr>
      </w:pPr>
      <w:r w:rsidRPr="00DB1708">
        <w:rPr>
          <w:rFonts w:ascii="inherit" w:eastAsia="Times New Roman" w:hAnsi="inherit" w:cs="Arial"/>
          <w:color w:val="111111"/>
          <w:bdr w:val="none" w:sz="0" w:space="0" w:color="auto" w:frame="1"/>
        </w:rPr>
        <w:t>Essay #1 (Your education story – connected to</w:t>
      </w:r>
      <w:r w:rsidR="009F0663">
        <w:rPr>
          <w:rFonts w:ascii="inherit" w:eastAsia="Times New Roman" w:hAnsi="inherit" w:cs="Arial"/>
          <w:color w:val="111111"/>
          <w:bdr w:val="none" w:sz="0" w:space="0" w:color="auto" w:frame="1"/>
        </w:rPr>
        <w:t xml:space="preserve"> the readings</w:t>
      </w:r>
      <w:r w:rsidRPr="00DB1708">
        <w:rPr>
          <w:rFonts w:ascii="inherit" w:eastAsia="Times New Roman" w:hAnsi="inherit" w:cs="Arial"/>
          <w:color w:val="111111"/>
          <w:bdr w:val="none" w:sz="0" w:space="0" w:color="auto" w:frame="1"/>
        </w:rPr>
        <w:t xml:space="preserve"> “From Dropout to Graduate” and/or “One Voice” </w:t>
      </w:r>
      <w:r w:rsidR="009457BA">
        <w:rPr>
          <w:rFonts w:ascii="inherit" w:eastAsia="Times New Roman" w:hAnsi="inherit" w:cs="Arial"/>
          <w:color w:val="111111"/>
          <w:bdr w:val="none" w:sz="0" w:space="0" w:color="auto" w:frame="1"/>
        </w:rPr>
        <w:t>10</w:t>
      </w:r>
      <w:r w:rsidRPr="00DB1708">
        <w:rPr>
          <w:rFonts w:ascii="inherit" w:eastAsia="Times New Roman" w:hAnsi="inherit" w:cs="Arial"/>
          <w:color w:val="111111"/>
          <w:bdr w:val="none" w:sz="0" w:space="0" w:color="auto" w:frame="1"/>
        </w:rPr>
        <w:t>%)</w:t>
      </w:r>
    </w:p>
    <w:p w14:paraId="1F0FF56B" w14:textId="301A05B1" w:rsidR="00964ADD" w:rsidRPr="00DB1708" w:rsidRDefault="00964ADD" w:rsidP="00964ADD">
      <w:pPr>
        <w:numPr>
          <w:ilvl w:val="0"/>
          <w:numId w:val="1"/>
        </w:numPr>
        <w:shd w:val="clear" w:color="auto" w:fill="F4F4F4"/>
        <w:spacing w:after="0" w:line="240" w:lineRule="auto"/>
        <w:ind w:left="1440"/>
        <w:rPr>
          <w:rFonts w:ascii="inherit" w:eastAsia="Times New Roman" w:hAnsi="inherit" w:cs="Arial"/>
          <w:color w:val="111111"/>
          <w:sz w:val="20"/>
          <w:szCs w:val="20"/>
        </w:rPr>
      </w:pPr>
      <w:r w:rsidRPr="00DB1708">
        <w:rPr>
          <w:rFonts w:ascii="inherit" w:eastAsia="Times New Roman" w:hAnsi="inherit" w:cs="Arial"/>
          <w:color w:val="111111"/>
          <w:bdr w:val="none" w:sz="0" w:space="0" w:color="auto" w:frame="1"/>
        </w:rPr>
        <w:t>Essay #2 (research supported</w:t>
      </w:r>
      <w:r w:rsidR="00171F94">
        <w:rPr>
          <w:rFonts w:ascii="inherit" w:eastAsia="Times New Roman" w:hAnsi="inherit" w:cs="Arial"/>
          <w:color w:val="111111"/>
          <w:bdr w:val="none" w:sz="0" w:space="0" w:color="auto" w:frame="1"/>
        </w:rPr>
        <w:t>, staged</w:t>
      </w:r>
      <w:r w:rsidRPr="00DB1708">
        <w:rPr>
          <w:rFonts w:ascii="inherit" w:eastAsia="Times New Roman" w:hAnsi="inherit" w:cs="Arial"/>
          <w:color w:val="111111"/>
          <w:bdr w:val="none" w:sz="0" w:space="0" w:color="auto" w:frame="1"/>
        </w:rPr>
        <w:t xml:space="preserve"> persuasive essay 20%) </w:t>
      </w:r>
    </w:p>
    <w:p w14:paraId="4246D074" w14:textId="3C7B9D10" w:rsidR="00964ADD" w:rsidRPr="009457BA" w:rsidRDefault="00964ADD" w:rsidP="00964ADD">
      <w:pPr>
        <w:numPr>
          <w:ilvl w:val="0"/>
          <w:numId w:val="1"/>
        </w:numPr>
        <w:shd w:val="clear" w:color="auto" w:fill="F4F4F4"/>
        <w:spacing w:after="0" w:line="240" w:lineRule="auto"/>
        <w:ind w:left="1440"/>
        <w:rPr>
          <w:rFonts w:ascii="inherit" w:eastAsia="Times New Roman" w:hAnsi="inherit" w:cs="Arial"/>
          <w:color w:val="111111"/>
          <w:sz w:val="20"/>
          <w:szCs w:val="20"/>
        </w:rPr>
      </w:pPr>
      <w:r w:rsidRPr="00DB1708">
        <w:rPr>
          <w:rFonts w:ascii="inherit" w:eastAsia="Times New Roman" w:hAnsi="inherit" w:cs="Arial"/>
          <w:color w:val="111111"/>
          <w:bdr w:val="none" w:sz="0" w:space="0" w:color="auto" w:frame="1"/>
        </w:rPr>
        <w:t>Journal Writings (Short low-stakes writings based on quotations related to the readings</w:t>
      </w:r>
      <w:r w:rsidR="003E3430">
        <w:rPr>
          <w:rFonts w:ascii="inherit" w:eastAsia="Times New Roman" w:hAnsi="inherit" w:cs="Arial"/>
          <w:color w:val="111111"/>
          <w:bdr w:val="none" w:sz="0" w:space="0" w:color="auto" w:frame="1"/>
        </w:rPr>
        <w:t xml:space="preserve">, </w:t>
      </w:r>
      <w:r w:rsidR="004C7E39">
        <w:rPr>
          <w:rFonts w:ascii="inherit" w:eastAsia="Times New Roman" w:hAnsi="inherit" w:cs="Arial"/>
          <w:color w:val="111111"/>
          <w:bdr w:val="none" w:sz="0" w:space="0" w:color="auto" w:frame="1"/>
        </w:rPr>
        <w:t>shared in class, then revised and submitted in Blackboard</w:t>
      </w:r>
      <w:r w:rsidRPr="00DB1708">
        <w:rPr>
          <w:rFonts w:ascii="inherit" w:eastAsia="Times New Roman" w:hAnsi="inherit" w:cs="Arial"/>
          <w:color w:val="111111"/>
          <w:bdr w:val="none" w:sz="0" w:space="0" w:color="auto" w:frame="1"/>
        </w:rPr>
        <w:t xml:space="preserve"> 10%)</w:t>
      </w:r>
    </w:p>
    <w:p w14:paraId="30CFC162" w14:textId="2AFEE25D" w:rsidR="009457BA" w:rsidRPr="00DB1708" w:rsidRDefault="00D573FF" w:rsidP="00964ADD">
      <w:pPr>
        <w:numPr>
          <w:ilvl w:val="0"/>
          <w:numId w:val="1"/>
        </w:numPr>
        <w:shd w:val="clear" w:color="auto" w:fill="F4F4F4"/>
        <w:spacing w:after="0" w:line="240" w:lineRule="auto"/>
        <w:ind w:left="1440"/>
        <w:rPr>
          <w:rFonts w:ascii="inherit" w:eastAsia="Times New Roman" w:hAnsi="inherit" w:cs="Arial"/>
          <w:color w:val="111111"/>
          <w:sz w:val="20"/>
          <w:szCs w:val="20"/>
        </w:rPr>
      </w:pPr>
      <w:r>
        <w:rPr>
          <w:rFonts w:ascii="inherit" w:eastAsia="Times New Roman" w:hAnsi="inherit" w:cs="Arial"/>
          <w:color w:val="111111"/>
          <w:sz w:val="20"/>
          <w:szCs w:val="20"/>
        </w:rPr>
        <w:t xml:space="preserve">Paragraph </w:t>
      </w:r>
      <w:r w:rsidR="00CC2144">
        <w:rPr>
          <w:rFonts w:ascii="inherit" w:eastAsia="Times New Roman" w:hAnsi="inherit" w:cs="Arial"/>
          <w:color w:val="111111"/>
          <w:sz w:val="20"/>
          <w:szCs w:val="20"/>
        </w:rPr>
        <w:t>Answers to Questions Based on Assigned Readings (</w:t>
      </w:r>
      <w:r w:rsidR="004C3888">
        <w:rPr>
          <w:rFonts w:ascii="inherit" w:eastAsia="Times New Roman" w:hAnsi="inherit" w:cs="Arial"/>
          <w:color w:val="111111"/>
          <w:sz w:val="20"/>
          <w:szCs w:val="20"/>
        </w:rPr>
        <w:t xml:space="preserve">Drafts of these will be written </w:t>
      </w:r>
      <w:r w:rsidR="00905199">
        <w:rPr>
          <w:rFonts w:ascii="inherit" w:eastAsia="Times New Roman" w:hAnsi="inherit" w:cs="Arial"/>
          <w:color w:val="111111"/>
          <w:sz w:val="20"/>
          <w:szCs w:val="20"/>
        </w:rPr>
        <w:t>and shared in class, then revised and submitted in Blackboard 10%)</w:t>
      </w:r>
    </w:p>
    <w:p w14:paraId="31B7D007" w14:textId="0416D3C8" w:rsidR="00964ADD" w:rsidRPr="00DB1708" w:rsidRDefault="00162C4D" w:rsidP="00964ADD">
      <w:pPr>
        <w:numPr>
          <w:ilvl w:val="0"/>
          <w:numId w:val="1"/>
        </w:numPr>
        <w:shd w:val="clear" w:color="auto" w:fill="F4F4F4"/>
        <w:spacing w:after="0" w:line="240" w:lineRule="auto"/>
        <w:ind w:left="1440"/>
        <w:rPr>
          <w:rFonts w:ascii="inherit" w:eastAsia="Times New Roman" w:hAnsi="inherit" w:cs="Arial"/>
          <w:color w:val="111111"/>
          <w:sz w:val="20"/>
          <w:szCs w:val="20"/>
        </w:rPr>
      </w:pPr>
      <w:r>
        <w:rPr>
          <w:rFonts w:ascii="inherit" w:eastAsia="Times New Roman" w:hAnsi="inherit" w:cs="Arial"/>
          <w:color w:val="111111"/>
          <w:bdr w:val="none" w:sz="0" w:space="0" w:color="auto" w:frame="1"/>
        </w:rPr>
        <w:t xml:space="preserve">Weekly </w:t>
      </w:r>
      <w:r w:rsidR="00964ADD" w:rsidRPr="00DB1708">
        <w:rPr>
          <w:rFonts w:ascii="inherit" w:eastAsia="Times New Roman" w:hAnsi="inherit" w:cs="Arial"/>
          <w:color w:val="111111"/>
          <w:bdr w:val="none" w:sz="0" w:space="0" w:color="auto" w:frame="1"/>
        </w:rPr>
        <w:t>Quizzes (</w:t>
      </w:r>
      <w:r w:rsidR="00A07BFA">
        <w:rPr>
          <w:rFonts w:ascii="inherit" w:eastAsia="Times New Roman" w:hAnsi="inherit" w:cs="Arial"/>
          <w:color w:val="111111"/>
          <w:bdr w:val="none" w:sz="0" w:space="0" w:color="auto" w:frame="1"/>
        </w:rPr>
        <w:t>s</w:t>
      </w:r>
      <w:r w:rsidR="004831BE">
        <w:rPr>
          <w:rFonts w:ascii="inherit" w:eastAsia="Times New Roman" w:hAnsi="inherit" w:cs="Arial"/>
          <w:color w:val="111111"/>
          <w:bdr w:val="none" w:sz="0" w:space="0" w:color="auto" w:frame="1"/>
        </w:rPr>
        <w:t>hort</w:t>
      </w:r>
      <w:r w:rsidR="00A07BFA">
        <w:rPr>
          <w:rFonts w:ascii="inherit" w:eastAsia="Times New Roman" w:hAnsi="inherit" w:cs="Arial"/>
          <w:color w:val="111111"/>
          <w:bdr w:val="none" w:sz="0" w:space="0" w:color="auto" w:frame="1"/>
        </w:rPr>
        <w:t xml:space="preserve"> - </w:t>
      </w:r>
      <w:r w:rsidR="004831BE">
        <w:rPr>
          <w:rFonts w:ascii="inherit" w:eastAsia="Times New Roman" w:hAnsi="inherit" w:cs="Arial"/>
          <w:color w:val="111111"/>
          <w:bdr w:val="none" w:sz="0" w:space="0" w:color="auto" w:frame="1"/>
        </w:rPr>
        <w:t>10 questions or les</w:t>
      </w:r>
      <w:r w:rsidR="00A07BFA">
        <w:rPr>
          <w:rFonts w:ascii="inherit" w:eastAsia="Times New Roman" w:hAnsi="inherit" w:cs="Arial"/>
          <w:color w:val="111111"/>
          <w:bdr w:val="none" w:sz="0" w:space="0" w:color="auto" w:frame="1"/>
        </w:rPr>
        <w:t>s -</w:t>
      </w:r>
      <w:r w:rsidR="00964ADD" w:rsidRPr="00DB1708">
        <w:rPr>
          <w:rFonts w:ascii="inherit" w:eastAsia="Times New Roman" w:hAnsi="inherit" w:cs="Arial"/>
          <w:color w:val="111111"/>
          <w:bdr w:val="none" w:sz="0" w:space="0" w:color="auto" w:frame="1"/>
        </w:rPr>
        <w:t xml:space="preserve"> grammar review</w:t>
      </w:r>
      <w:r w:rsidR="005D6740">
        <w:rPr>
          <w:rFonts w:ascii="inherit" w:eastAsia="Times New Roman" w:hAnsi="inherit" w:cs="Arial"/>
          <w:color w:val="111111"/>
          <w:bdr w:val="none" w:sz="0" w:space="0" w:color="auto" w:frame="1"/>
        </w:rPr>
        <w:t xml:space="preserve"> quizzes</w:t>
      </w:r>
      <w:r w:rsidR="00964ADD" w:rsidRPr="00DB1708">
        <w:rPr>
          <w:rFonts w:ascii="inherit" w:eastAsia="Times New Roman" w:hAnsi="inherit" w:cs="Arial"/>
          <w:color w:val="111111"/>
          <w:bdr w:val="none" w:sz="0" w:space="0" w:color="auto" w:frame="1"/>
        </w:rPr>
        <w:t xml:space="preserve"> based on the weekly readings from Rules for Writers 10%)           </w:t>
      </w:r>
    </w:p>
    <w:p w14:paraId="73B466DE" w14:textId="01B5A9DC" w:rsidR="00964ADD" w:rsidRPr="00DB1708" w:rsidRDefault="00964ADD" w:rsidP="00964ADD">
      <w:pPr>
        <w:numPr>
          <w:ilvl w:val="0"/>
          <w:numId w:val="1"/>
        </w:numPr>
        <w:shd w:val="clear" w:color="auto" w:fill="F4F4F4"/>
        <w:spacing w:after="0" w:line="240" w:lineRule="auto"/>
        <w:ind w:left="1440"/>
        <w:rPr>
          <w:rFonts w:ascii="inherit" w:eastAsia="Times New Roman" w:hAnsi="inherit" w:cs="Arial"/>
          <w:color w:val="111111"/>
          <w:sz w:val="20"/>
          <w:szCs w:val="20"/>
        </w:rPr>
      </w:pPr>
      <w:r w:rsidRPr="00DB1708">
        <w:rPr>
          <w:rFonts w:ascii="inherit" w:eastAsia="Times New Roman" w:hAnsi="inherit" w:cs="Arial"/>
          <w:color w:val="111111"/>
          <w:bdr w:val="none" w:sz="0" w:space="0" w:color="auto" w:frame="1"/>
        </w:rPr>
        <w:t xml:space="preserve">Midterm </w:t>
      </w:r>
      <w:r w:rsidR="00A26C92">
        <w:rPr>
          <w:rFonts w:ascii="inherit" w:eastAsia="Times New Roman" w:hAnsi="inherit" w:cs="Arial"/>
          <w:color w:val="111111"/>
          <w:bdr w:val="none" w:sz="0" w:space="0" w:color="auto" w:frame="1"/>
        </w:rPr>
        <w:t>Topic</w:t>
      </w:r>
      <w:r w:rsidRPr="00DB1708">
        <w:rPr>
          <w:rFonts w:ascii="inherit" w:eastAsia="Times New Roman" w:hAnsi="inherit" w:cs="Arial"/>
          <w:color w:val="111111"/>
          <w:bdr w:val="none" w:sz="0" w:space="0" w:color="auto" w:frame="1"/>
        </w:rPr>
        <w:t xml:space="preserve"> </w:t>
      </w:r>
      <w:r w:rsidR="00163DEA">
        <w:rPr>
          <w:rFonts w:ascii="inherit" w:eastAsia="Times New Roman" w:hAnsi="inherit" w:cs="Arial"/>
          <w:color w:val="111111"/>
          <w:bdr w:val="none" w:sz="0" w:space="0" w:color="auto" w:frame="1"/>
        </w:rPr>
        <w:t>(Essay</w:t>
      </w:r>
      <w:r w:rsidR="001E4B4E">
        <w:rPr>
          <w:rFonts w:ascii="inherit" w:eastAsia="Times New Roman" w:hAnsi="inherit" w:cs="Arial"/>
          <w:color w:val="111111"/>
          <w:bdr w:val="none" w:sz="0" w:space="0" w:color="auto" w:frame="1"/>
        </w:rPr>
        <w:t xml:space="preserve"> based on</w:t>
      </w:r>
      <w:r w:rsidR="00704C90">
        <w:rPr>
          <w:rFonts w:ascii="inherit" w:eastAsia="Times New Roman" w:hAnsi="inherit" w:cs="Arial"/>
          <w:color w:val="111111"/>
          <w:bdr w:val="none" w:sz="0" w:space="0" w:color="auto" w:frame="1"/>
        </w:rPr>
        <w:t xml:space="preserve"> a reading from our text</w:t>
      </w:r>
      <w:r w:rsidRPr="00DB1708">
        <w:rPr>
          <w:rFonts w:ascii="inherit" w:eastAsia="Times New Roman" w:hAnsi="inherit" w:cs="Arial"/>
          <w:color w:val="111111"/>
          <w:bdr w:val="none" w:sz="0" w:space="0" w:color="auto" w:frame="1"/>
        </w:rPr>
        <w:t xml:space="preserve"> 20%)        </w:t>
      </w:r>
    </w:p>
    <w:p w14:paraId="6ADB5A0B" w14:textId="0B552118" w:rsidR="00964ADD" w:rsidRPr="00DB1708" w:rsidRDefault="00964ADD" w:rsidP="00964ADD">
      <w:pPr>
        <w:numPr>
          <w:ilvl w:val="0"/>
          <w:numId w:val="1"/>
        </w:numPr>
        <w:shd w:val="clear" w:color="auto" w:fill="F4F4F4"/>
        <w:spacing w:after="0" w:line="240" w:lineRule="auto"/>
        <w:ind w:left="1440"/>
        <w:rPr>
          <w:rFonts w:ascii="inherit" w:eastAsia="Times New Roman" w:hAnsi="inherit" w:cs="Arial"/>
          <w:color w:val="111111"/>
          <w:sz w:val="20"/>
          <w:szCs w:val="20"/>
        </w:rPr>
      </w:pPr>
      <w:r w:rsidRPr="00DB1708">
        <w:rPr>
          <w:rFonts w:ascii="inherit" w:eastAsia="Times New Roman" w:hAnsi="inherit" w:cs="Arial"/>
          <w:color w:val="111111"/>
          <w:bdr w:val="none" w:sz="0" w:space="0" w:color="auto" w:frame="1"/>
        </w:rPr>
        <w:t xml:space="preserve">Final </w:t>
      </w:r>
      <w:r w:rsidR="00A26C92">
        <w:rPr>
          <w:rFonts w:ascii="inherit" w:eastAsia="Times New Roman" w:hAnsi="inherit" w:cs="Arial"/>
          <w:color w:val="111111"/>
          <w:bdr w:val="none" w:sz="0" w:space="0" w:color="auto" w:frame="1"/>
        </w:rPr>
        <w:t>T</w:t>
      </w:r>
      <w:r w:rsidR="006A5FF9">
        <w:rPr>
          <w:rFonts w:ascii="inherit" w:eastAsia="Times New Roman" w:hAnsi="inherit" w:cs="Arial"/>
          <w:color w:val="111111"/>
          <w:bdr w:val="none" w:sz="0" w:space="0" w:color="auto" w:frame="1"/>
        </w:rPr>
        <w:t>opic</w:t>
      </w:r>
      <w:r w:rsidRPr="00DB1708">
        <w:rPr>
          <w:rFonts w:ascii="inherit" w:eastAsia="Times New Roman" w:hAnsi="inherit" w:cs="Arial"/>
          <w:color w:val="111111"/>
          <w:bdr w:val="none" w:sz="0" w:space="0" w:color="auto" w:frame="1"/>
        </w:rPr>
        <w:t xml:space="preserve"> (</w:t>
      </w:r>
      <w:r w:rsidR="00704C90">
        <w:rPr>
          <w:rFonts w:ascii="inherit" w:eastAsia="Times New Roman" w:hAnsi="inherit" w:cs="Arial"/>
          <w:color w:val="111111"/>
          <w:bdr w:val="none" w:sz="0" w:space="0" w:color="auto" w:frame="1"/>
        </w:rPr>
        <w:t>Essay based on a reading from our text</w:t>
      </w:r>
      <w:r w:rsidRPr="00DB1708">
        <w:rPr>
          <w:rFonts w:ascii="inherit" w:eastAsia="Times New Roman" w:hAnsi="inherit" w:cs="Arial"/>
          <w:color w:val="111111"/>
          <w:bdr w:val="none" w:sz="0" w:space="0" w:color="auto" w:frame="1"/>
        </w:rPr>
        <w:t xml:space="preserve"> 20%)</w:t>
      </w:r>
    </w:p>
    <w:p w14:paraId="278C1031" w14:textId="512B52EB" w:rsidR="00A162D8" w:rsidRDefault="00A162D8" w:rsidP="00A162D8">
      <w:pPr>
        <w:pStyle w:val="NormalWeb"/>
        <w:spacing w:before="0" w:beforeAutospacing="0" w:after="0" w:afterAutospacing="0"/>
      </w:pPr>
    </w:p>
    <w:p w14:paraId="4355EE4F" w14:textId="77777777" w:rsidR="00A162D8" w:rsidRDefault="00A162D8" w:rsidP="00A162D8">
      <w:pPr>
        <w:pStyle w:val="NormalWeb"/>
        <w:spacing w:before="0" w:beforeAutospacing="0" w:after="0" w:afterAutospacing="0"/>
      </w:pPr>
    </w:p>
    <w:p w14:paraId="09A6A2D2" w14:textId="77777777" w:rsidR="00803C7F" w:rsidRDefault="00A162D8" w:rsidP="00A162D8">
      <w:pPr>
        <w:pStyle w:val="NormalWeb"/>
        <w:spacing w:before="0" w:beforeAutospacing="0" w:after="0" w:afterAutospacing="0"/>
      </w:pPr>
      <w:r>
        <w:t xml:space="preserve">*PLEASE NOTE: It is the policy of the English Department that </w:t>
      </w:r>
      <w:r w:rsidR="002F65C6">
        <w:t>to</w:t>
      </w:r>
      <w:r>
        <w:t xml:space="preserve"> pass this course, students must submit a passing draft of all writing assignments.  Students who receive a grade lower than a “B” on an assigned paper may revise the paper for a better grade (up to a “B”). Students who receive a failing grade on an assigned paper or exam MUST revise their work so that it receives a passing </w:t>
      </w:r>
      <w:proofErr w:type="gramStart"/>
      <w:r>
        <w:t>grade</w:t>
      </w:r>
      <w:proofErr w:type="gramEnd"/>
      <w:r>
        <w:t xml:space="preserve"> or they may fail the course. </w:t>
      </w:r>
    </w:p>
    <w:p w14:paraId="7EFE8DC5" w14:textId="77777777" w:rsidR="00803C7F" w:rsidRDefault="00803C7F" w:rsidP="00A162D8">
      <w:pPr>
        <w:pStyle w:val="NormalWeb"/>
        <w:spacing w:before="0" w:beforeAutospacing="0" w:after="0" w:afterAutospacing="0"/>
      </w:pPr>
    </w:p>
    <w:p w14:paraId="52A4239D" w14:textId="0691B9D4" w:rsidR="00A162D8" w:rsidRDefault="00A162D8" w:rsidP="00A162D8">
      <w:pPr>
        <w:pStyle w:val="NormalWeb"/>
        <w:spacing w:before="0" w:beforeAutospacing="0" w:after="0" w:afterAutospacing="0"/>
      </w:pPr>
      <w:r>
        <w:t xml:space="preserve">I highly recommend students make use of LaGuardia’s Writing Center for help with their </w:t>
      </w:r>
      <w:r w:rsidR="002F65C6">
        <w:t xml:space="preserve">assignments. </w:t>
      </w:r>
      <w:r>
        <w:t>Please contact the Writing Center for further details.</w:t>
      </w:r>
    </w:p>
    <w:p w14:paraId="4DDD5542" w14:textId="77777777" w:rsidR="00BB1529" w:rsidRDefault="00A162D8" w:rsidP="00A162D8">
      <w:pPr>
        <w:pStyle w:val="NormalWeb"/>
        <w:spacing w:before="0" w:beforeAutospacing="0" w:after="0" w:afterAutospacing="0"/>
      </w:pPr>
      <w:r>
        <w:br/>
      </w:r>
      <w:r w:rsidRPr="00BB1529">
        <w:rPr>
          <w:b/>
          <w:bCs/>
          <w:u w:val="single"/>
        </w:rPr>
        <w:t>Rules:</w:t>
      </w:r>
      <w:r>
        <w:br/>
      </w:r>
      <w:r w:rsidRPr="005E1D9E">
        <w:t>            </w:t>
      </w:r>
      <w:r w:rsidRPr="005E1D9E">
        <w:rPr>
          <w:b/>
          <w:bCs/>
        </w:rPr>
        <w:t>Attendance</w:t>
      </w:r>
    </w:p>
    <w:p w14:paraId="5412CB4B" w14:textId="77777777" w:rsidR="005E1D9E" w:rsidRDefault="005E1D9E" w:rsidP="00A162D8">
      <w:pPr>
        <w:pStyle w:val="NormalWeb"/>
        <w:spacing w:before="0" w:beforeAutospacing="0" w:after="0" w:afterAutospacing="0"/>
      </w:pPr>
    </w:p>
    <w:p w14:paraId="485EB10D" w14:textId="42C57A64" w:rsidR="00BB1529" w:rsidRDefault="005E1D9E" w:rsidP="00A162D8">
      <w:pPr>
        <w:pStyle w:val="NormalWeb"/>
        <w:spacing w:before="0" w:beforeAutospacing="0" w:after="0" w:afterAutospacing="0"/>
      </w:pPr>
      <w:r>
        <w:t xml:space="preserve">Students must attend our live sessions </w:t>
      </w:r>
      <w:r w:rsidRPr="006A5FF9">
        <w:rPr>
          <w:b/>
          <w:bCs/>
          <w:u w:val="single"/>
        </w:rPr>
        <w:t>AND</w:t>
      </w:r>
      <w:r>
        <w:t xml:space="preserve"> have their cameras on to be counted for attendance.</w:t>
      </w:r>
    </w:p>
    <w:p w14:paraId="6976A170" w14:textId="77777777" w:rsidR="00736E4C" w:rsidRDefault="00A162D8" w:rsidP="00A162D8">
      <w:pPr>
        <w:pStyle w:val="NormalWeb"/>
        <w:spacing w:before="0" w:beforeAutospacing="0" w:after="0" w:afterAutospacing="0"/>
      </w:pPr>
      <w:r>
        <w:br/>
        <w:t xml:space="preserve">The college catalog states that “the maximum number of unexcused absences is limited to 15% of the number of class hours” and “absences are counted from the first day of class even if they are a result of late registration or change of program.” The departmental limit is the equivalent of two weeks, therefore 6 hours for a 3-hour class, 8 hours for a 4-hour class, 10 hours for a </w:t>
      </w:r>
      <w:r w:rsidR="002F65C6">
        <w:t>5-hour</w:t>
      </w:r>
      <w:r>
        <w:t xml:space="preserve"> class, and 14 for a 7-hour class. The same number of hours applies to </w:t>
      </w:r>
      <w:r w:rsidR="002F65C6">
        <w:t>6-week</w:t>
      </w:r>
      <w:r>
        <w:t xml:space="preserve"> sessions, where the limit is one week. No incompletes will be granted absent special and documentable </w:t>
      </w:r>
      <w:r>
        <w:lastRenderedPageBreak/>
        <w:t xml:space="preserve">circumstances. If you are absent more than the college allows, you may have to repeat this course. </w:t>
      </w:r>
    </w:p>
    <w:p w14:paraId="5D626AAB" w14:textId="77777777" w:rsidR="00736E4C" w:rsidRDefault="00736E4C" w:rsidP="00A162D8">
      <w:pPr>
        <w:pStyle w:val="NormalWeb"/>
        <w:spacing w:before="0" w:beforeAutospacing="0" w:after="0" w:afterAutospacing="0"/>
      </w:pPr>
    </w:p>
    <w:p w14:paraId="5DC99C70" w14:textId="2FC45B23" w:rsidR="005E1D9E" w:rsidRDefault="00A162D8" w:rsidP="00A162D8">
      <w:pPr>
        <w:pStyle w:val="NormalWeb"/>
        <w:spacing w:before="0" w:beforeAutospacing="0" w:after="0" w:afterAutospacing="0"/>
      </w:pPr>
      <w:r>
        <w:t xml:space="preserve">NOTE: </w:t>
      </w:r>
      <w:r w:rsidR="00DB266A">
        <w:t>I am allowed a little flexibility here</w:t>
      </w:r>
      <w:r w:rsidR="00112E5B">
        <w:t xml:space="preserve"> </w:t>
      </w:r>
      <w:r w:rsidR="0041117B">
        <w:t xml:space="preserve">– so please email me if there is an emergency or if you are </w:t>
      </w:r>
      <w:r w:rsidR="008F7397">
        <w:t>ill and I will excuse the absence.</w:t>
      </w:r>
      <w:r w:rsidR="002F6A13">
        <w:t xml:space="preserve"> I </w:t>
      </w:r>
      <w:r w:rsidR="00AC7830">
        <w:t>do not, however, have unlimited discretion</w:t>
      </w:r>
      <w:r w:rsidR="00BE1A76">
        <w:t>,</w:t>
      </w:r>
      <w:r w:rsidR="00735020">
        <w:t xml:space="preserve"> so please do not miss class unless it is </w:t>
      </w:r>
      <w:proofErr w:type="gramStart"/>
      <w:r w:rsidR="00735020">
        <w:t>absolutely necessary</w:t>
      </w:r>
      <w:proofErr w:type="gramEnd"/>
      <w:r w:rsidR="00BE1A76">
        <w:t>.</w:t>
      </w:r>
      <w:r w:rsidR="008F7397">
        <w:t xml:space="preserve"> </w:t>
      </w:r>
      <w:r>
        <w:t>Students are responsible for all work missed due to absence.</w:t>
      </w:r>
    </w:p>
    <w:p w14:paraId="481D6552" w14:textId="41BD904F" w:rsidR="00BF6117" w:rsidRDefault="00A162D8" w:rsidP="00A162D8">
      <w:pPr>
        <w:pStyle w:val="NormalWeb"/>
        <w:spacing w:before="0" w:beforeAutospacing="0" w:after="0" w:afterAutospacing="0"/>
      </w:pPr>
      <w:r>
        <w:br/>
      </w:r>
      <w:r w:rsidRPr="005E1D9E">
        <w:rPr>
          <w:b/>
          <w:bCs/>
        </w:rPr>
        <w:t>            Plagiarism</w:t>
      </w:r>
      <w:r w:rsidR="00950FF3">
        <w:rPr>
          <w:b/>
          <w:bCs/>
        </w:rPr>
        <w:t>/Use of A.I.</w:t>
      </w:r>
      <w:r>
        <w:br/>
        <w:t xml:space="preserve">A student will fail this course and be reported to the English Department if they engage in plagiarism. A student plagiarizes when they use the words of another without proper citation. </w:t>
      </w:r>
      <w:r w:rsidR="00BF6117">
        <w:t>Sometimes students inadvertently plagiarize by cutting and pasting sources found on the internet</w:t>
      </w:r>
      <w:r w:rsidR="00EC3DA5">
        <w:t xml:space="preserve"> into their papers – so please be careful </w:t>
      </w:r>
      <w:r w:rsidR="00F3015F">
        <w:t>not to do this.</w:t>
      </w:r>
    </w:p>
    <w:p w14:paraId="5EDE41F0" w14:textId="77777777" w:rsidR="00BF6117" w:rsidRDefault="00BF6117" w:rsidP="00A162D8">
      <w:pPr>
        <w:pStyle w:val="NormalWeb"/>
        <w:spacing w:before="0" w:beforeAutospacing="0" w:after="0" w:afterAutospacing="0"/>
      </w:pPr>
    </w:p>
    <w:p w14:paraId="20199B03" w14:textId="24D53133" w:rsidR="00950FF3" w:rsidRDefault="00A162D8" w:rsidP="00A162D8">
      <w:pPr>
        <w:pStyle w:val="NormalWeb"/>
        <w:spacing w:before="0" w:beforeAutospacing="0" w:after="0" w:afterAutospacing="0"/>
      </w:pPr>
      <w:r>
        <w:t xml:space="preserve">A student </w:t>
      </w:r>
      <w:r w:rsidR="0092756B">
        <w:t>can</w:t>
      </w:r>
      <w:r>
        <w:t xml:space="preserve"> als</w:t>
      </w:r>
      <w:r w:rsidR="0092756B">
        <w:t>o commit</w:t>
      </w:r>
      <w:r>
        <w:t xml:space="preserve"> plagiarism even if they do not use the exact words of another. The original ideas of another author must also be properly cited, even if the student puts these ideas into their own words. </w:t>
      </w:r>
    </w:p>
    <w:p w14:paraId="06273068" w14:textId="77777777" w:rsidR="00950FF3" w:rsidRDefault="00950FF3" w:rsidP="00A162D8">
      <w:pPr>
        <w:pStyle w:val="NormalWeb"/>
        <w:spacing w:before="0" w:beforeAutospacing="0" w:after="0" w:afterAutospacing="0"/>
      </w:pPr>
    </w:p>
    <w:p w14:paraId="3B3F80F3" w14:textId="74406E50" w:rsidR="00950FF3" w:rsidRDefault="009A476F" w:rsidP="00A162D8">
      <w:pPr>
        <w:pStyle w:val="NormalWeb"/>
        <w:spacing w:before="0" w:beforeAutospacing="0" w:after="0" w:afterAutospacing="0"/>
      </w:pPr>
      <w:r>
        <w:t>Students are not permitted to use A.I. to write their assignments</w:t>
      </w:r>
      <w:r w:rsidR="00446DBC">
        <w:t xml:space="preserve"> for them. Students MAY</w:t>
      </w:r>
      <w:r w:rsidR="002E3F0D">
        <w:t xml:space="preserve"> (and probably should)</w:t>
      </w:r>
      <w:r w:rsidR="00446DBC">
        <w:t xml:space="preserve"> use A.I. as a tool to help them</w:t>
      </w:r>
      <w:r w:rsidR="00054BCF">
        <w:t xml:space="preserve"> generate ideas</w:t>
      </w:r>
      <w:r w:rsidR="00096462">
        <w:t xml:space="preserve"> and suggest outlines for papers. A.I. can also provide feedback </w:t>
      </w:r>
      <w:r w:rsidR="00E3569E">
        <w:t>by analyzing drafts of papers</w:t>
      </w:r>
      <w:r w:rsidR="004F0602">
        <w:t xml:space="preserve"> for content, grammar, and style.</w:t>
      </w:r>
    </w:p>
    <w:p w14:paraId="22EECF29" w14:textId="77777777" w:rsidR="00950FF3" w:rsidRDefault="00950FF3" w:rsidP="00A162D8">
      <w:pPr>
        <w:pStyle w:val="NormalWeb"/>
        <w:spacing w:before="0" w:beforeAutospacing="0" w:after="0" w:afterAutospacing="0"/>
      </w:pPr>
    </w:p>
    <w:p w14:paraId="559DFF87" w14:textId="1B28F321" w:rsidR="00744909" w:rsidRDefault="00A162D8" w:rsidP="00A162D8">
      <w:pPr>
        <w:pStyle w:val="NormalWeb"/>
        <w:spacing w:before="0" w:beforeAutospacing="0" w:after="0" w:afterAutospacing="0"/>
      </w:pPr>
      <w:r>
        <w:t xml:space="preserve">If you engage in plagiarism, I will almost certainly find out – so please don’t. </w:t>
      </w:r>
      <w:r w:rsidR="00744909">
        <w:t xml:space="preserve">I have </w:t>
      </w:r>
      <w:r w:rsidR="0079433F">
        <w:t xml:space="preserve">also </w:t>
      </w:r>
      <w:r w:rsidR="00744909">
        <w:t xml:space="preserve">become very good at recognizing A.I. generated </w:t>
      </w:r>
      <w:r w:rsidR="00A73607">
        <w:t>writing</w:t>
      </w:r>
      <w:r w:rsidR="00DE5C88">
        <w:t>,</w:t>
      </w:r>
      <w:r w:rsidR="00A73607">
        <w:t xml:space="preserve"> and </w:t>
      </w:r>
      <w:r w:rsidR="00972473">
        <w:t xml:space="preserve">A.I. is not capable of incorporating secondary sources into its </w:t>
      </w:r>
      <w:r w:rsidR="00B7461B">
        <w:t>writing</w:t>
      </w:r>
      <w:r w:rsidR="00972473">
        <w:t xml:space="preserve"> (yet)</w:t>
      </w:r>
      <w:r w:rsidR="001F7E41">
        <w:t>, which</w:t>
      </w:r>
      <w:r w:rsidR="00972473">
        <w:t xml:space="preserve"> is a requirement for your research paper.</w:t>
      </w:r>
    </w:p>
    <w:p w14:paraId="53982993" w14:textId="77777777" w:rsidR="001F7E41" w:rsidRDefault="001F7E41" w:rsidP="00A162D8">
      <w:pPr>
        <w:pStyle w:val="NormalWeb"/>
        <w:spacing w:before="0" w:beforeAutospacing="0" w:after="0" w:afterAutospacing="0"/>
      </w:pPr>
    </w:p>
    <w:p w14:paraId="279E3BB7" w14:textId="01A2D80C" w:rsidR="00A162D8" w:rsidRDefault="00A162D8" w:rsidP="002575F5">
      <w:pPr>
        <w:pStyle w:val="NormalWeb"/>
        <w:spacing w:before="0" w:beforeAutospacing="0" w:after="0" w:afterAutospacing="0"/>
      </w:pPr>
      <w:r>
        <w:t>The only way to become a better writer is to practice. If you put an effort into this class, you will improve as a writer and have the best chance of passing the course with a good grade.</w:t>
      </w:r>
      <w:r>
        <w:br/>
        <w:t> </w:t>
      </w:r>
      <w:r>
        <w:br/>
      </w:r>
      <w:r w:rsidRPr="005E1D9E">
        <w:rPr>
          <w:b/>
          <w:bCs/>
          <w:u w:val="single"/>
        </w:rPr>
        <w:t>SCHEDULE</w:t>
      </w:r>
      <w:r w:rsidRPr="005E1D9E">
        <w:rPr>
          <w:b/>
          <w:bCs/>
          <w:u w:val="single"/>
        </w:rPr>
        <w:br/>
      </w:r>
      <w:r>
        <w:t xml:space="preserve">The following schedule should serve as a general guide. I reserve the right to change this schedule and to add or delete assignments </w:t>
      </w:r>
      <w:r w:rsidR="00E755DA">
        <w:t>to</w:t>
      </w:r>
      <w:r>
        <w:t xml:space="preserve"> cater to the specific needs of the class. </w:t>
      </w:r>
    </w:p>
    <w:p w14:paraId="7C659D57" w14:textId="5D5906CF" w:rsidR="00A162D8" w:rsidRDefault="00A162D8" w:rsidP="00A162D8">
      <w:pPr>
        <w:pStyle w:val="NormalWeb"/>
        <w:spacing w:before="0" w:beforeAutospacing="0" w:after="0" w:afterAutospacing="0"/>
      </w:pPr>
      <w:r>
        <w:br/>
        <w:t>Note to ENA students: I will provide materials for our meetings</w:t>
      </w:r>
      <w:r w:rsidR="00F12BF9">
        <w:t xml:space="preserve"> which will be</w:t>
      </w:r>
      <w:r>
        <w:t xml:space="preserve"> designed to reinforce what we have done </w:t>
      </w:r>
      <w:r w:rsidR="00DD4EAD">
        <w:t>in the ENG section of the class</w:t>
      </w:r>
      <w:r>
        <w:t>. We can, however, also spend this time working on assignments and/or going over areas you feel you need more work on.</w:t>
      </w:r>
    </w:p>
    <w:p w14:paraId="50CE7A7F" w14:textId="77777777" w:rsidR="0031115A" w:rsidRDefault="00A162D8" w:rsidP="0031115A">
      <w:pPr>
        <w:pStyle w:val="NormalWeb"/>
        <w:spacing w:before="0" w:beforeAutospacing="0" w:after="0" w:afterAutospacing="0"/>
        <w:rPr>
          <w:b/>
          <w:bCs/>
        </w:rPr>
      </w:pPr>
      <w:r>
        <w:br/>
      </w:r>
      <w:r w:rsidRPr="002575F5">
        <w:rPr>
          <w:b/>
          <w:bCs/>
        </w:rPr>
        <w:t xml:space="preserve">Week </w:t>
      </w:r>
      <w:r w:rsidR="0031115A">
        <w:rPr>
          <w:b/>
          <w:bCs/>
        </w:rPr>
        <w:t>1</w:t>
      </w:r>
    </w:p>
    <w:p w14:paraId="18545B65" w14:textId="77777777" w:rsidR="0031115A" w:rsidRDefault="0031115A" w:rsidP="0031115A">
      <w:pPr>
        <w:pStyle w:val="NormalWeb"/>
        <w:spacing w:before="0" w:beforeAutospacing="0" w:after="0" w:afterAutospacing="0"/>
        <w:rPr>
          <w:b/>
          <w:bCs/>
        </w:rPr>
      </w:pPr>
    </w:p>
    <w:p w14:paraId="789F6D78" w14:textId="1C3E2D16" w:rsidR="00380689" w:rsidRPr="0031115A" w:rsidRDefault="00740D85" w:rsidP="0031115A">
      <w:pPr>
        <w:pStyle w:val="NormalWeb"/>
        <w:spacing w:before="0" w:beforeAutospacing="0" w:after="0" w:afterAutospacing="0"/>
        <w:rPr>
          <w:b/>
          <w:bCs/>
        </w:rPr>
      </w:pPr>
      <w:r>
        <w:t>3/4</w:t>
      </w:r>
      <w:r w:rsidR="00A162D8">
        <w:t>      Introductions/Syllabus</w:t>
      </w:r>
      <w:r w:rsidR="0027531A">
        <w:t xml:space="preserve">; </w:t>
      </w:r>
      <w:r w:rsidR="00704FBF">
        <w:t xml:space="preserve">STAGED </w:t>
      </w:r>
      <w:r w:rsidR="0027531A">
        <w:t>PERSUASIVE ESSAY</w:t>
      </w:r>
      <w:r w:rsidR="00704FBF">
        <w:t xml:space="preserve"> ASSIGNED</w:t>
      </w:r>
      <w:r w:rsidR="005D3D45">
        <w:t xml:space="preserve"> (TOPICS &amp; RESEARCH DUE WEEK </w:t>
      </w:r>
      <w:r w:rsidR="000C6A9A">
        <w:t>5</w:t>
      </w:r>
      <w:r w:rsidR="00E87AA6">
        <w:t>, 1</w:t>
      </w:r>
      <w:r w:rsidR="00E87AA6" w:rsidRPr="00E87AA6">
        <w:rPr>
          <w:vertAlign w:val="superscript"/>
        </w:rPr>
        <w:t>ST</w:t>
      </w:r>
      <w:r w:rsidR="00E87AA6">
        <w:t xml:space="preserve"> DRAFT DUE WEEK </w:t>
      </w:r>
      <w:r>
        <w:t>7</w:t>
      </w:r>
      <w:r w:rsidR="00E87AA6">
        <w:t xml:space="preserve">, FINAL DRAFT DUE WEEK </w:t>
      </w:r>
      <w:r>
        <w:t>11</w:t>
      </w:r>
      <w:r w:rsidR="005D3D45">
        <w:t>)</w:t>
      </w:r>
      <w:r w:rsidR="00704FBF">
        <w:t>;</w:t>
      </w:r>
      <w:r w:rsidR="00A162D8">
        <w:t xml:space="preserve"> HOMEWORK: Read Chapter 1: “The Writing Process” pages 1-48 in Rules for Writers (you don’t have to hand in anything, but please read this important material. Pay special attention to the sample essay at the end of the chapter).  </w:t>
      </w:r>
    </w:p>
    <w:p w14:paraId="48547EE0" w14:textId="77777777" w:rsidR="00380689" w:rsidRDefault="00380689" w:rsidP="00A162D8">
      <w:pPr>
        <w:pStyle w:val="NormalWeb"/>
        <w:spacing w:before="0" w:beforeAutospacing="0" w:after="0" w:afterAutospacing="0"/>
      </w:pPr>
    </w:p>
    <w:p w14:paraId="31605972" w14:textId="15053A96" w:rsidR="00A007E1" w:rsidRDefault="00740D85" w:rsidP="0031115A">
      <w:pPr>
        <w:pStyle w:val="NormalWeb"/>
        <w:spacing w:before="0" w:beforeAutospacing="0" w:after="0" w:afterAutospacing="0"/>
        <w:ind w:left="720" w:hanging="720"/>
      </w:pPr>
      <w:r>
        <w:lastRenderedPageBreak/>
        <w:t>3/6</w:t>
      </w:r>
      <w:r w:rsidR="001C66E5">
        <w:tab/>
      </w:r>
      <w:r w:rsidR="002E752F">
        <w:t>A.I.</w:t>
      </w:r>
      <w:r w:rsidR="00A007E1">
        <w:t xml:space="preserve"> DOs &amp; DON'Ts; Basic Essay Writing/Common Grammar Mistakes (ENG 101 IN A NUTSHELL) </w:t>
      </w:r>
    </w:p>
    <w:p w14:paraId="53F9FA99" w14:textId="77777777" w:rsidR="00713D5A" w:rsidRDefault="00713D5A" w:rsidP="00A162D8">
      <w:pPr>
        <w:pStyle w:val="NormalWeb"/>
        <w:spacing w:before="0" w:beforeAutospacing="0" w:after="0" w:afterAutospacing="0"/>
      </w:pPr>
    </w:p>
    <w:p w14:paraId="5C786DC0" w14:textId="2A65E791" w:rsidR="001C66E5" w:rsidRDefault="00A162D8" w:rsidP="0031115A">
      <w:pPr>
        <w:pStyle w:val="NormalWeb"/>
        <w:spacing w:before="0" w:beforeAutospacing="0" w:after="0" w:afterAutospacing="0"/>
      </w:pPr>
      <w:r>
        <w:t>ENA:  ACTIVE VS PASSIVE READING &amp; PRACTICE</w:t>
      </w:r>
      <w:r w:rsidR="0088338C">
        <w:t xml:space="preserve">; topics for </w:t>
      </w:r>
      <w:r w:rsidR="000C55E4">
        <w:t>staged persuasive essay assignment.</w:t>
      </w:r>
    </w:p>
    <w:p w14:paraId="0169366A" w14:textId="77777777" w:rsidR="001C66E5" w:rsidRDefault="001C66E5" w:rsidP="00A162D8">
      <w:pPr>
        <w:pStyle w:val="NormalWeb"/>
        <w:spacing w:before="0" w:beforeAutospacing="0" w:after="0" w:afterAutospacing="0"/>
      </w:pPr>
    </w:p>
    <w:p w14:paraId="615205D8" w14:textId="321791D4" w:rsidR="00A162D8" w:rsidRPr="002575F5" w:rsidRDefault="001C66E5" w:rsidP="00A162D8">
      <w:pPr>
        <w:pStyle w:val="NormalWeb"/>
        <w:spacing w:before="0" w:beforeAutospacing="0" w:after="0" w:afterAutospacing="0"/>
        <w:rPr>
          <w:b/>
          <w:bCs/>
        </w:rPr>
      </w:pPr>
      <w:r w:rsidRPr="002575F5">
        <w:rPr>
          <w:b/>
          <w:bCs/>
        </w:rPr>
        <w:t>Week 2</w:t>
      </w:r>
      <w:r w:rsidR="00A162D8" w:rsidRPr="002575F5">
        <w:rPr>
          <w:b/>
          <w:bCs/>
        </w:rPr>
        <w:t> </w:t>
      </w:r>
    </w:p>
    <w:p w14:paraId="3BBC83E8" w14:textId="4A9CD276" w:rsidR="00383123" w:rsidRDefault="00A162D8" w:rsidP="00383123">
      <w:pPr>
        <w:pStyle w:val="NormalWeb"/>
        <w:spacing w:before="0" w:beforeAutospacing="0" w:after="0" w:afterAutospacing="0"/>
      </w:pPr>
      <w:r>
        <w:t> </w:t>
      </w:r>
      <w:r>
        <w:br/>
      </w:r>
      <w:r w:rsidR="00B50B12">
        <w:t>3/11</w:t>
      </w:r>
      <w:r>
        <w:t>     </w:t>
      </w:r>
      <w:r w:rsidR="0020535D">
        <w:t xml:space="preserve">Read: </w:t>
      </w:r>
      <w:r w:rsidR="00C265AC" w:rsidRPr="0020535D">
        <w:rPr>
          <w:b/>
          <w:bCs/>
        </w:rPr>
        <w:t>Writing Effective Paragraphs</w:t>
      </w:r>
      <w:r w:rsidR="00FD1A07">
        <w:t xml:space="preserve"> </w:t>
      </w:r>
      <w:r w:rsidR="00FD1A07">
        <w:rPr>
          <w:rStyle w:val="Strong"/>
          <w:rFonts w:ascii="inherit" w:hAnsi="inherit"/>
          <w:color w:val="000000"/>
          <w:sz w:val="27"/>
          <w:szCs w:val="27"/>
          <w:bdr w:val="none" w:sz="0" w:space="0" w:color="auto" w:frame="1"/>
          <w:shd w:val="clear" w:color="auto" w:fill="F4F4F4"/>
        </w:rPr>
        <w:t>(49-64) in Rules for Writers</w:t>
      </w:r>
      <w:r w:rsidR="00C265AC">
        <w:t>;</w:t>
      </w:r>
      <w:r>
        <w:t xml:space="preserve"> </w:t>
      </w:r>
      <w:r w:rsidR="00383123">
        <w:t>Active vs. Passive Reading; READ: “From Dropout to Graduate”</w:t>
      </w:r>
      <w:r w:rsidR="006F0D4A">
        <w:t xml:space="preserve"> Across Cultures</w:t>
      </w:r>
      <w:r w:rsidR="00383123">
        <w:t xml:space="preserve">; PAPER #1 Assigned.  </w:t>
      </w:r>
    </w:p>
    <w:p w14:paraId="08180D2C" w14:textId="4A1D253C" w:rsidR="00292560" w:rsidRDefault="00292560" w:rsidP="00A162D8">
      <w:pPr>
        <w:pStyle w:val="NormalWeb"/>
        <w:spacing w:before="0" w:beforeAutospacing="0" w:after="0" w:afterAutospacing="0"/>
      </w:pPr>
    </w:p>
    <w:p w14:paraId="63FC5726" w14:textId="77777777" w:rsidR="00701B7D" w:rsidRDefault="00701B7D" w:rsidP="00A162D8">
      <w:pPr>
        <w:pStyle w:val="NormalWeb"/>
        <w:spacing w:before="0" w:beforeAutospacing="0" w:after="0" w:afterAutospacing="0"/>
      </w:pPr>
    </w:p>
    <w:p w14:paraId="22B71765" w14:textId="67422FD4" w:rsidR="00A162D8" w:rsidRDefault="0041461D" w:rsidP="00A162D8">
      <w:pPr>
        <w:pStyle w:val="NormalWeb"/>
        <w:spacing w:before="0" w:beforeAutospacing="0" w:after="0" w:afterAutospacing="0"/>
      </w:pPr>
      <w:r>
        <w:t>3/13</w:t>
      </w:r>
      <w:r w:rsidR="009F30FA">
        <w:tab/>
      </w:r>
      <w:r w:rsidR="00383123">
        <w:t xml:space="preserve">READ: “One </w:t>
      </w:r>
      <w:r w:rsidR="00EC511C">
        <w:t>Voice</w:t>
      </w:r>
      <w:r w:rsidR="0048120A">
        <w:t xml:space="preserve">” </w:t>
      </w:r>
      <w:r w:rsidR="00EC511C">
        <w:t>in</w:t>
      </w:r>
      <w:r w:rsidR="006F0D4A">
        <w:t xml:space="preserve"> Across Cultures and</w:t>
      </w:r>
      <w:r w:rsidR="00DB7758">
        <w:rPr>
          <w:rStyle w:val="Strong"/>
          <w:rFonts w:ascii="inherit" w:hAnsi="inherit"/>
          <w:color w:val="000000"/>
          <w:sz w:val="27"/>
          <w:szCs w:val="27"/>
          <w:bdr w:val="none" w:sz="0" w:space="0" w:color="auto" w:frame="1"/>
          <w:shd w:val="clear" w:color="auto" w:fill="F4F4F4"/>
        </w:rPr>
        <w:t> Eliminating Distracting Shifts (147-152) in Rules for Writers</w:t>
      </w:r>
    </w:p>
    <w:p w14:paraId="3542C421" w14:textId="77777777" w:rsidR="00F573D8" w:rsidRDefault="00F573D8" w:rsidP="00484D40">
      <w:pPr>
        <w:pStyle w:val="NormalWeb"/>
        <w:spacing w:before="0" w:beforeAutospacing="0" w:after="0" w:afterAutospacing="0"/>
      </w:pPr>
    </w:p>
    <w:p w14:paraId="5B3C5EC6" w14:textId="57B05F96" w:rsidR="00484D40" w:rsidRDefault="00484D40" w:rsidP="00484D40">
      <w:pPr>
        <w:pStyle w:val="NormalWeb"/>
        <w:spacing w:before="0" w:beforeAutospacing="0" w:after="0" w:afterAutospacing="0"/>
      </w:pPr>
      <w:r>
        <w:t xml:space="preserve">ENA: </w:t>
      </w:r>
      <w:r w:rsidR="007B480A">
        <w:t>WRITING EFFECTIVE PARAGRAPHS</w:t>
      </w:r>
      <w:r w:rsidR="00DE6296">
        <w:t>; active reading practice</w:t>
      </w:r>
      <w:r w:rsidR="00311C85">
        <w:t>; work on paper</w:t>
      </w:r>
      <w:r w:rsidR="00D37260">
        <w:t xml:space="preserve"> </w:t>
      </w:r>
      <w:r w:rsidR="00311C85">
        <w:t>I</w:t>
      </w:r>
    </w:p>
    <w:p w14:paraId="3EF5049F" w14:textId="77777777" w:rsidR="00D37260" w:rsidRDefault="00D37260" w:rsidP="00484D40">
      <w:pPr>
        <w:pStyle w:val="NormalWeb"/>
        <w:spacing w:before="0" w:beforeAutospacing="0" w:after="0" w:afterAutospacing="0"/>
      </w:pPr>
    </w:p>
    <w:p w14:paraId="3411E9CE" w14:textId="7EB4E566" w:rsidR="00D37260" w:rsidRPr="0048120A" w:rsidRDefault="00D37260" w:rsidP="00D37260">
      <w:pPr>
        <w:pStyle w:val="NormalWeb"/>
        <w:spacing w:before="0" w:beforeAutospacing="0" w:after="0" w:afterAutospacing="0"/>
        <w:ind w:firstLine="720"/>
        <w:rPr>
          <w:b/>
          <w:bCs/>
        </w:rPr>
      </w:pPr>
      <w:r w:rsidRPr="0048120A">
        <w:rPr>
          <w:b/>
          <w:bCs/>
        </w:rPr>
        <w:t>ATTENDANCE VARIFICATION DUE BY 3/17</w:t>
      </w:r>
    </w:p>
    <w:p w14:paraId="6D1E4DCA" w14:textId="4826319F" w:rsidR="00BF2134" w:rsidRPr="00D52D98" w:rsidRDefault="00A162D8" w:rsidP="00A162D8">
      <w:pPr>
        <w:pStyle w:val="NormalWeb"/>
        <w:spacing w:before="0" w:beforeAutospacing="0" w:after="0" w:afterAutospacing="0"/>
        <w:rPr>
          <w:b/>
          <w:bCs/>
          <w:sz w:val="28"/>
          <w:szCs w:val="28"/>
        </w:rPr>
      </w:pPr>
      <w:r>
        <w:br/>
      </w:r>
      <w:r w:rsidRPr="00D52D98">
        <w:rPr>
          <w:b/>
          <w:bCs/>
          <w:sz w:val="28"/>
          <w:szCs w:val="28"/>
        </w:rPr>
        <w:t xml:space="preserve">Week </w:t>
      </w:r>
      <w:r w:rsidR="00311C85" w:rsidRPr="00D52D98">
        <w:rPr>
          <w:b/>
          <w:bCs/>
          <w:sz w:val="28"/>
          <w:szCs w:val="28"/>
        </w:rPr>
        <w:t>3</w:t>
      </w:r>
    </w:p>
    <w:p w14:paraId="662C9ED4" w14:textId="77777777" w:rsidR="00311C85" w:rsidRDefault="00311C85" w:rsidP="00A162D8">
      <w:pPr>
        <w:pStyle w:val="NormalWeb"/>
        <w:spacing w:before="0" w:beforeAutospacing="0" w:after="0" w:afterAutospacing="0"/>
      </w:pPr>
    </w:p>
    <w:p w14:paraId="38886712" w14:textId="77777777" w:rsidR="00CF4108" w:rsidRDefault="00DE1414" w:rsidP="00A162D8">
      <w:pPr>
        <w:pStyle w:val="NormalWeb"/>
        <w:spacing w:before="0" w:beforeAutospacing="0" w:after="0" w:afterAutospacing="0"/>
        <w:rPr>
          <w:rFonts w:ascii="Open Sans" w:hAnsi="Open Sans" w:cs="Open Sans"/>
          <w:color w:val="000000"/>
          <w:bdr w:val="none" w:sz="0" w:space="0" w:color="auto" w:frame="1"/>
          <w:shd w:val="clear" w:color="auto" w:fill="FFFFFF"/>
        </w:rPr>
      </w:pPr>
      <w:r>
        <w:t>3/18</w:t>
      </w:r>
      <w:r w:rsidR="00A767F8">
        <w:tab/>
      </w:r>
      <w:r w:rsidR="001013D1" w:rsidRPr="00BF2134">
        <w:rPr>
          <w:rFonts w:ascii="Open Sans" w:hAnsi="Open Sans" w:cs="Open Sans"/>
          <w:color w:val="000000"/>
          <w:bdr w:val="none" w:sz="0" w:space="0" w:color="auto" w:frame="1"/>
          <w:shd w:val="clear" w:color="auto" w:fill="FFFFFF"/>
        </w:rPr>
        <w:t xml:space="preserve">Read Sentence Fragments (188-195) in Rules for </w:t>
      </w:r>
      <w:proofErr w:type="gramStart"/>
      <w:r w:rsidR="001013D1" w:rsidRPr="00BF2134">
        <w:rPr>
          <w:rFonts w:ascii="Open Sans" w:hAnsi="Open Sans" w:cs="Open Sans"/>
          <w:color w:val="000000"/>
          <w:bdr w:val="none" w:sz="0" w:space="0" w:color="auto" w:frame="1"/>
          <w:shd w:val="clear" w:color="auto" w:fill="FFFFFF"/>
        </w:rPr>
        <w:t>Writers</w:t>
      </w:r>
      <w:r w:rsidR="00CF4108">
        <w:rPr>
          <w:rFonts w:ascii="Open Sans" w:hAnsi="Open Sans" w:cs="Open Sans"/>
          <w:color w:val="000000"/>
          <w:bdr w:val="none" w:sz="0" w:space="0" w:color="auto" w:frame="1"/>
          <w:shd w:val="clear" w:color="auto" w:fill="FFFFFF"/>
        </w:rPr>
        <w:t>;</w:t>
      </w:r>
      <w:proofErr w:type="gramEnd"/>
      <w:r w:rsidR="00CF4108">
        <w:rPr>
          <w:rFonts w:ascii="Open Sans" w:hAnsi="Open Sans" w:cs="Open Sans"/>
          <w:color w:val="000000"/>
          <w:bdr w:val="none" w:sz="0" w:space="0" w:color="auto" w:frame="1"/>
          <w:shd w:val="clear" w:color="auto" w:fill="FFFFFF"/>
        </w:rPr>
        <w:t xml:space="preserve"> </w:t>
      </w:r>
    </w:p>
    <w:p w14:paraId="26B28E75" w14:textId="0F93EA18" w:rsidR="00A767F8" w:rsidRDefault="001013D1" w:rsidP="00CF4108">
      <w:pPr>
        <w:pStyle w:val="NormalWeb"/>
        <w:spacing w:before="0" w:beforeAutospacing="0" w:after="0" w:afterAutospacing="0"/>
        <w:ind w:firstLine="720"/>
      </w:pPr>
      <w:r>
        <w:rPr>
          <w:rFonts w:ascii="Arial" w:hAnsi="Arial" w:cs="Arial"/>
          <w:color w:val="000000"/>
          <w:shd w:val="clear" w:color="auto" w:fill="F4F4F4"/>
        </w:rPr>
        <w:t>Read "</w:t>
      </w:r>
      <w:r>
        <w:rPr>
          <w:rFonts w:ascii="Open Sans" w:hAnsi="Open Sans" w:cs="Open Sans"/>
          <w:color w:val="000000"/>
          <w:bdr w:val="none" w:sz="0" w:space="0" w:color="auto" w:frame="1"/>
          <w:shd w:val="clear" w:color="auto" w:fill="FFFFFF"/>
        </w:rPr>
        <w:t>The Joy of Reading &amp; Writing: Superman &amp; Me" in Across Cultures</w:t>
      </w:r>
    </w:p>
    <w:p w14:paraId="086991C2" w14:textId="0D588A04" w:rsidR="00CF4108" w:rsidRPr="00BF2134" w:rsidRDefault="00DE1414" w:rsidP="00D97B3C">
      <w:pPr>
        <w:shd w:val="clear" w:color="auto" w:fill="F4F4F4"/>
        <w:spacing w:line="240" w:lineRule="auto"/>
        <w:ind w:left="720" w:hanging="720"/>
        <w:rPr>
          <w:rFonts w:ascii="Open Sans" w:eastAsia="Times New Roman" w:hAnsi="Open Sans" w:cs="Open Sans"/>
          <w:color w:val="111111"/>
          <w:kern w:val="0"/>
          <w:sz w:val="24"/>
          <w:szCs w:val="24"/>
          <w14:ligatures w14:val="none"/>
        </w:rPr>
      </w:pPr>
      <w:r>
        <w:t>3/20</w:t>
      </w:r>
      <w:r w:rsidR="000932D8">
        <w:tab/>
      </w:r>
      <w:r w:rsidR="008A631E">
        <w:t xml:space="preserve"> </w:t>
      </w:r>
      <w:r w:rsidR="00CF4108" w:rsidRPr="00BF2134">
        <w:rPr>
          <w:rFonts w:ascii="inherit" w:eastAsia="Times New Roman" w:hAnsi="inherit" w:cs="Open Sans"/>
          <w:color w:val="111111"/>
          <w:kern w:val="0"/>
          <w:sz w:val="24"/>
          <w:szCs w:val="24"/>
          <w:bdr w:val="none" w:sz="0" w:space="0" w:color="auto" w:frame="1"/>
          <w14:ligatures w14:val="none"/>
        </w:rPr>
        <w:t>Read Make Subjects and Verbs Agree (202 - 212)</w:t>
      </w:r>
      <w:r w:rsidR="00CF4108">
        <w:rPr>
          <w:rFonts w:ascii="inherit" w:eastAsia="Times New Roman" w:hAnsi="inherit" w:cs="Open Sans"/>
          <w:color w:val="111111"/>
          <w:kern w:val="0"/>
          <w:sz w:val="24"/>
          <w:szCs w:val="24"/>
          <w:bdr w:val="none" w:sz="0" w:space="0" w:color="auto" w:frame="1"/>
          <w14:ligatures w14:val="none"/>
        </w:rPr>
        <w:t xml:space="preserve">; </w:t>
      </w:r>
      <w:r w:rsidR="00D97B3C">
        <w:rPr>
          <w:rFonts w:ascii="Open Sans" w:hAnsi="Open Sans" w:cs="Open Sans"/>
          <w:color w:val="000000"/>
          <w:shd w:val="clear" w:color="auto" w:fill="FFFFFF"/>
        </w:rPr>
        <w:t>Read "A Letter to a Child Like Me" in Across Cultures</w:t>
      </w:r>
    </w:p>
    <w:p w14:paraId="61C96CBB" w14:textId="30CAEA40" w:rsidR="007B443E" w:rsidRPr="00143992" w:rsidRDefault="00CF4108" w:rsidP="00143992">
      <w:pPr>
        <w:shd w:val="clear" w:color="auto" w:fill="F4F4F4"/>
        <w:spacing w:line="240" w:lineRule="auto"/>
        <w:ind w:firstLine="720"/>
        <w:rPr>
          <w:rFonts w:ascii="Open Sans" w:eastAsia="Times New Roman" w:hAnsi="Open Sans" w:cs="Open Sans"/>
          <w:color w:val="111111"/>
          <w:kern w:val="0"/>
          <w:sz w:val="24"/>
          <w:szCs w:val="24"/>
          <w14:ligatures w14:val="none"/>
        </w:rPr>
      </w:pPr>
      <w:r w:rsidRPr="00BF2134">
        <w:rPr>
          <w:rFonts w:ascii="inherit" w:eastAsia="Times New Roman" w:hAnsi="inherit" w:cs="Open Sans"/>
          <w:b/>
          <w:bCs/>
          <w:color w:val="111111"/>
          <w:kern w:val="0"/>
          <w:sz w:val="24"/>
          <w:szCs w:val="24"/>
          <w:bdr w:val="none" w:sz="0" w:space="0" w:color="auto" w:frame="1"/>
          <w14:ligatures w14:val="none"/>
        </w:rPr>
        <w:t>Paper #1 Due.</w:t>
      </w:r>
      <w:r w:rsidRPr="00BF2134">
        <w:rPr>
          <w:rFonts w:ascii="inherit" w:eastAsia="Times New Roman" w:hAnsi="inherit" w:cs="Open Sans"/>
          <w:color w:val="111111"/>
          <w:kern w:val="0"/>
          <w:sz w:val="24"/>
          <w:szCs w:val="24"/>
          <w:bdr w:val="none" w:sz="0" w:space="0" w:color="auto" w:frame="1"/>
          <w14:ligatures w14:val="none"/>
        </w:rPr>
        <w:t>  </w:t>
      </w:r>
      <w:r w:rsidRPr="00BF2134">
        <w:rPr>
          <w:rFonts w:ascii="inherit" w:eastAsia="Times New Roman" w:hAnsi="inherit" w:cs="Open Sans"/>
          <w:color w:val="111111"/>
          <w:kern w:val="0"/>
          <w:bdr w:val="none" w:sz="0" w:space="0" w:color="auto" w:frame="1"/>
          <w14:ligatures w14:val="none"/>
        </w:rPr>
        <w:t>       </w:t>
      </w:r>
    </w:p>
    <w:p w14:paraId="1A97A5C0" w14:textId="77777777" w:rsidR="007B443E" w:rsidRDefault="007B443E" w:rsidP="008A631E">
      <w:pPr>
        <w:pStyle w:val="NormalWeb"/>
        <w:spacing w:before="0" w:beforeAutospacing="0" w:after="0" w:afterAutospacing="0"/>
      </w:pPr>
    </w:p>
    <w:p w14:paraId="0C7C4A8F" w14:textId="5B88173F" w:rsidR="002A6FDA" w:rsidRDefault="008A631E" w:rsidP="00A162D8">
      <w:pPr>
        <w:pStyle w:val="NormalWeb"/>
        <w:spacing w:before="0" w:beforeAutospacing="0" w:after="0" w:afterAutospacing="0"/>
      </w:pPr>
      <w:r>
        <w:t>ENA: The Thesis Statement</w:t>
      </w:r>
      <w:r w:rsidR="00711315">
        <w:t xml:space="preserve">; Fragments; Subject/verb agreement; </w:t>
      </w:r>
      <w:r>
        <w:t>work on persuasive essay</w:t>
      </w:r>
      <w:r w:rsidR="00803293">
        <w:t>s</w:t>
      </w:r>
      <w:r w:rsidR="00CE474A">
        <w:t xml:space="preserve">; </w:t>
      </w:r>
      <w:r w:rsidR="00AF6BB3">
        <w:t>active reading</w:t>
      </w:r>
      <w:r w:rsidR="004E573C">
        <w:t>/paragraph writing</w:t>
      </w:r>
      <w:r w:rsidR="00AF6BB3">
        <w:t xml:space="preserve"> practice</w:t>
      </w:r>
    </w:p>
    <w:p w14:paraId="4E6D5516" w14:textId="77777777" w:rsidR="002A6FDA" w:rsidRDefault="002A6FDA" w:rsidP="00A162D8">
      <w:pPr>
        <w:pStyle w:val="NormalWeb"/>
        <w:spacing w:before="0" w:beforeAutospacing="0" w:after="0" w:afterAutospacing="0"/>
      </w:pPr>
    </w:p>
    <w:p w14:paraId="05B3F1A0" w14:textId="174508BF" w:rsidR="002A6FDA" w:rsidRPr="00D52D98" w:rsidRDefault="00A162D8" w:rsidP="00A162D8">
      <w:pPr>
        <w:pStyle w:val="NormalWeb"/>
        <w:spacing w:before="0" w:beforeAutospacing="0" w:after="0" w:afterAutospacing="0"/>
        <w:rPr>
          <w:b/>
          <w:bCs/>
          <w:sz w:val="28"/>
          <w:szCs w:val="28"/>
        </w:rPr>
      </w:pPr>
      <w:r w:rsidRPr="00D52D98">
        <w:rPr>
          <w:b/>
          <w:bCs/>
          <w:sz w:val="28"/>
          <w:szCs w:val="28"/>
        </w:rPr>
        <w:t>Week 4</w:t>
      </w:r>
    </w:p>
    <w:p w14:paraId="7AB546CC" w14:textId="7F3A90CE" w:rsidR="00FC02BF" w:rsidRPr="00BF3D87" w:rsidRDefault="00A162D8" w:rsidP="00BF3D87">
      <w:pPr>
        <w:shd w:val="clear" w:color="auto" w:fill="F4F4F4"/>
        <w:spacing w:after="0" w:line="240" w:lineRule="auto"/>
        <w:ind w:hanging="1440"/>
        <w:rPr>
          <w:rFonts w:ascii="Arial" w:eastAsia="Times New Roman" w:hAnsi="Arial" w:cs="Arial"/>
          <w:color w:val="000000"/>
          <w:kern w:val="0"/>
          <w:sz w:val="20"/>
          <w:szCs w:val="20"/>
          <w14:ligatures w14:val="none"/>
        </w:rPr>
      </w:pPr>
      <w:r>
        <w:br/>
      </w:r>
      <w:r w:rsidR="0046001D">
        <w:t>3/25</w:t>
      </w:r>
      <w:r>
        <w:t>     </w:t>
      </w:r>
      <w:r w:rsidR="00FC0C00" w:rsidRPr="00192AA9">
        <w:rPr>
          <w:sz w:val="24"/>
          <w:szCs w:val="24"/>
        </w:rPr>
        <w:t>Read:</w:t>
      </w:r>
      <w:r w:rsidRPr="00192AA9">
        <w:rPr>
          <w:sz w:val="24"/>
          <w:szCs w:val="24"/>
        </w:rPr>
        <w:t xml:space="preserve"> </w:t>
      </w:r>
      <w:r w:rsidR="00FC0C00" w:rsidRPr="00192AA9">
        <w:rPr>
          <w:rFonts w:ascii="Arial" w:hAnsi="Arial" w:cs="Arial"/>
          <w:color w:val="000000"/>
          <w:sz w:val="24"/>
          <w:szCs w:val="24"/>
          <w:shd w:val="clear" w:color="auto" w:fill="F4F4F4"/>
        </w:rPr>
        <w:t>Native Americans and the Federal Government (Link Provided in Blackboard</w:t>
      </w:r>
      <w:r w:rsidR="00BF3D87" w:rsidRPr="00192AA9">
        <w:rPr>
          <w:rFonts w:ascii="Arial" w:hAnsi="Arial" w:cs="Arial"/>
          <w:color w:val="000000"/>
          <w:sz w:val="24"/>
          <w:szCs w:val="24"/>
          <w:shd w:val="clear" w:color="auto" w:fill="F4F4F4"/>
        </w:rPr>
        <w:t>)</w:t>
      </w:r>
      <w:r w:rsidR="00BF3D87" w:rsidRPr="00192AA9">
        <w:rPr>
          <w:sz w:val="24"/>
          <w:szCs w:val="24"/>
        </w:rPr>
        <w:t>;</w:t>
      </w:r>
      <w:r>
        <w:t xml:space="preserve"> </w:t>
      </w:r>
      <w:r w:rsidR="00BF3D87" w:rsidRPr="00BF3D87">
        <w:rPr>
          <w:rFonts w:ascii="Arial" w:eastAsia="Times New Roman" w:hAnsi="Arial" w:cs="Arial"/>
          <w:color w:val="000000"/>
          <w:kern w:val="0"/>
          <w:sz w:val="24"/>
          <w:szCs w:val="24"/>
          <w:bdr w:val="none" w:sz="0" w:space="0" w:color="auto" w:frame="1"/>
          <w14:ligatures w14:val="none"/>
        </w:rPr>
        <w:t>Tighten Wordy Sentences (166-169) in Rules for Writers.</w:t>
      </w:r>
    </w:p>
    <w:p w14:paraId="679A6A63" w14:textId="77777777" w:rsidR="00FB2123" w:rsidRDefault="00FB2123" w:rsidP="00A162D8">
      <w:pPr>
        <w:pStyle w:val="NormalWeb"/>
        <w:spacing w:before="0" w:beforeAutospacing="0" w:after="0" w:afterAutospacing="0"/>
      </w:pPr>
    </w:p>
    <w:p w14:paraId="5732B52C" w14:textId="7537606C" w:rsidR="00BF3D87" w:rsidRPr="00BF3D87" w:rsidRDefault="00E52D1D" w:rsidP="00BF3D87">
      <w:pPr>
        <w:shd w:val="clear" w:color="auto" w:fill="F4F4F4"/>
        <w:rPr>
          <w:rFonts w:ascii="Arial" w:eastAsia="Times New Roman" w:hAnsi="Arial" w:cs="Arial"/>
          <w:color w:val="000000"/>
          <w:kern w:val="0"/>
          <w:sz w:val="20"/>
          <w:szCs w:val="20"/>
          <w14:ligatures w14:val="none"/>
        </w:rPr>
      </w:pPr>
      <w:r>
        <w:t>3/27</w:t>
      </w:r>
      <w:r w:rsidR="00FB2123">
        <w:t xml:space="preserve"> </w:t>
      </w:r>
      <w:r w:rsidR="00FB2123">
        <w:tab/>
      </w:r>
      <w:r w:rsidR="00BF3D87" w:rsidRPr="00BF3D87">
        <w:rPr>
          <w:rFonts w:ascii="Arial" w:eastAsia="Times New Roman" w:hAnsi="Arial" w:cs="Arial"/>
          <w:color w:val="000000"/>
          <w:kern w:val="0"/>
          <w:sz w:val="20"/>
          <w:szCs w:val="20"/>
          <w14:ligatures w14:val="none"/>
        </w:rPr>
        <w:t>"The Loan Ranger and Tonto Fistfight in Heaven" (Link Provided)</w:t>
      </w:r>
      <w:r w:rsidR="00BF3D87">
        <w:rPr>
          <w:rFonts w:ascii="Arial" w:eastAsia="Times New Roman" w:hAnsi="Arial" w:cs="Arial"/>
          <w:color w:val="000000"/>
          <w:kern w:val="0"/>
          <w:sz w:val="20"/>
          <w:szCs w:val="20"/>
          <w14:ligatures w14:val="none"/>
        </w:rPr>
        <w:t>;</w:t>
      </w:r>
      <w:r w:rsidR="009A663E">
        <w:rPr>
          <w:rFonts w:ascii="Arial" w:eastAsia="Times New Roman" w:hAnsi="Arial" w:cs="Arial"/>
          <w:color w:val="000000"/>
          <w:kern w:val="0"/>
          <w:sz w:val="20"/>
          <w:szCs w:val="20"/>
          <w14:ligatures w14:val="none"/>
        </w:rPr>
        <w:t xml:space="preserve"> Editing Practice: Tightening Wordy Sentences</w:t>
      </w:r>
    </w:p>
    <w:p w14:paraId="1BE1A5DB" w14:textId="71F36EDC" w:rsidR="00945776" w:rsidRDefault="00BF3D87" w:rsidP="00945776">
      <w:pPr>
        <w:shd w:val="clear" w:color="auto" w:fill="F4F4F4"/>
        <w:spacing w:after="0" w:line="240" w:lineRule="auto"/>
        <w:ind w:hanging="1440"/>
        <w:rPr>
          <w:rFonts w:ascii="Arial" w:eastAsia="Times New Roman" w:hAnsi="Arial" w:cs="Arial"/>
          <w:color w:val="000000"/>
          <w:kern w:val="0"/>
          <w:sz w:val="24"/>
          <w:szCs w:val="24"/>
          <w:bdr w:val="none" w:sz="0" w:space="0" w:color="auto" w:frame="1"/>
          <w14:ligatures w14:val="none"/>
        </w:rPr>
      </w:pPr>
      <w:r w:rsidRPr="00BF3D87">
        <w:rPr>
          <w:rFonts w:ascii="Arial" w:eastAsia="Times New Roman" w:hAnsi="Arial" w:cs="Arial"/>
          <w:color w:val="000000"/>
          <w:kern w:val="0"/>
          <w:sz w:val="24"/>
          <w:szCs w:val="24"/>
          <w:bdr w:val="none" w:sz="0" w:space="0" w:color="auto" w:frame="1"/>
          <w14:ligatures w14:val="none"/>
        </w:rPr>
        <w:t> </w:t>
      </w:r>
      <w:r>
        <w:rPr>
          <w:rFonts w:ascii="Arial" w:eastAsia="Times New Roman" w:hAnsi="Arial" w:cs="Arial"/>
          <w:color w:val="000000"/>
          <w:kern w:val="0"/>
          <w:sz w:val="24"/>
          <w:szCs w:val="24"/>
          <w:bdr w:val="none" w:sz="0" w:space="0" w:color="auto" w:frame="1"/>
          <w14:ligatures w14:val="none"/>
        </w:rPr>
        <w:tab/>
      </w:r>
      <w:r w:rsidR="00945776">
        <w:rPr>
          <w:rFonts w:ascii="Arial" w:eastAsia="Times New Roman" w:hAnsi="Arial" w:cs="Arial"/>
          <w:color w:val="000000"/>
          <w:kern w:val="0"/>
          <w:sz w:val="24"/>
          <w:szCs w:val="24"/>
          <w:bdr w:val="none" w:sz="0" w:space="0" w:color="auto" w:frame="1"/>
          <w14:ligatures w14:val="none"/>
        </w:rPr>
        <w:t xml:space="preserve">ENA: </w:t>
      </w:r>
      <w:r w:rsidR="00FF68FD">
        <w:rPr>
          <w:rFonts w:ascii="Arial" w:eastAsia="Times New Roman" w:hAnsi="Arial" w:cs="Arial"/>
          <w:color w:val="000000"/>
          <w:kern w:val="0"/>
          <w:sz w:val="24"/>
          <w:szCs w:val="24"/>
          <w:bdr w:val="none" w:sz="0" w:space="0" w:color="auto" w:frame="1"/>
          <w14:ligatures w14:val="none"/>
        </w:rPr>
        <w:t>Active Reading/Paragraph Writing Practice</w:t>
      </w:r>
      <w:r>
        <w:rPr>
          <w:rFonts w:ascii="Arial" w:eastAsia="Times New Roman" w:hAnsi="Arial" w:cs="Arial"/>
          <w:color w:val="000000"/>
          <w:kern w:val="0"/>
          <w:sz w:val="24"/>
          <w:szCs w:val="24"/>
          <w:bdr w:val="none" w:sz="0" w:space="0" w:color="auto" w:frame="1"/>
          <w14:ligatures w14:val="none"/>
        </w:rPr>
        <w:tab/>
      </w:r>
    </w:p>
    <w:p w14:paraId="3199AF9F" w14:textId="539BD25A" w:rsidR="00C924A8" w:rsidRPr="00D52D98" w:rsidRDefault="00A162D8" w:rsidP="00945776">
      <w:pPr>
        <w:shd w:val="clear" w:color="auto" w:fill="F4F4F4"/>
        <w:spacing w:after="0" w:line="240" w:lineRule="auto"/>
        <w:ind w:hanging="1440"/>
        <w:rPr>
          <w:b/>
          <w:bCs/>
          <w:sz w:val="28"/>
          <w:szCs w:val="28"/>
        </w:rPr>
      </w:pPr>
      <w:r>
        <w:br/>
      </w:r>
      <w:r w:rsidRPr="00D52D98">
        <w:rPr>
          <w:b/>
          <w:bCs/>
          <w:sz w:val="28"/>
          <w:szCs w:val="28"/>
        </w:rPr>
        <w:t>Week 5</w:t>
      </w:r>
      <w:r w:rsidRPr="00D52D98">
        <w:rPr>
          <w:b/>
          <w:bCs/>
          <w:sz w:val="28"/>
          <w:szCs w:val="28"/>
        </w:rPr>
        <w:br/>
      </w:r>
      <w:r w:rsidR="00C924A8" w:rsidRPr="00D52D98">
        <w:rPr>
          <w:b/>
          <w:bCs/>
          <w:sz w:val="28"/>
          <w:szCs w:val="28"/>
        </w:rPr>
        <w:tab/>
      </w:r>
    </w:p>
    <w:p w14:paraId="55927AB5" w14:textId="77777777" w:rsidR="00462187" w:rsidRPr="002C6110" w:rsidRDefault="001F4005" w:rsidP="00462187">
      <w:pPr>
        <w:shd w:val="clear" w:color="auto" w:fill="F4F4F4"/>
        <w:spacing w:after="0" w:line="240" w:lineRule="auto"/>
        <w:rPr>
          <w:rFonts w:ascii="Arial" w:eastAsia="Times New Roman" w:hAnsi="Arial" w:cs="Arial"/>
          <w:color w:val="000000"/>
          <w:kern w:val="0"/>
          <w:sz w:val="24"/>
          <w:szCs w:val="24"/>
          <w14:ligatures w14:val="none"/>
        </w:rPr>
      </w:pPr>
      <w:r>
        <w:t>4/1</w:t>
      </w:r>
      <w:r w:rsidR="002C6110">
        <w:t xml:space="preserve">   </w:t>
      </w:r>
      <w:r w:rsidR="004102BB">
        <w:rPr>
          <w:b/>
          <w:bCs/>
        </w:rPr>
        <w:t xml:space="preserve">TOPICS &amp; SOURCES FOR </w:t>
      </w:r>
      <w:r w:rsidR="00770433" w:rsidRPr="00B545B4">
        <w:rPr>
          <w:b/>
          <w:bCs/>
        </w:rPr>
        <w:t>PAPER 2 DUE</w:t>
      </w:r>
      <w:r w:rsidR="001C5140">
        <w:t xml:space="preserve">; </w:t>
      </w:r>
      <w:r w:rsidR="002C6110" w:rsidRPr="00462187">
        <w:rPr>
          <w:sz w:val="24"/>
          <w:szCs w:val="24"/>
        </w:rPr>
        <w:t xml:space="preserve">Read: </w:t>
      </w:r>
      <w:r w:rsidR="002C6110" w:rsidRPr="00462187">
        <w:rPr>
          <w:rFonts w:ascii="Arial" w:eastAsia="Times New Roman" w:hAnsi="Arial" w:cs="Arial"/>
          <w:color w:val="000000"/>
          <w:kern w:val="0"/>
          <w:sz w:val="24"/>
          <w:szCs w:val="24"/>
          <w14:ligatures w14:val="none"/>
        </w:rPr>
        <w:t>"People Like Us" Across Cultures</w:t>
      </w:r>
      <w:r w:rsidR="00462187">
        <w:rPr>
          <w:rFonts w:ascii="Arial" w:eastAsia="Times New Roman" w:hAnsi="Arial" w:cs="Arial"/>
          <w:color w:val="000000"/>
          <w:kern w:val="0"/>
          <w:sz w:val="24"/>
          <w:szCs w:val="24"/>
          <w14:ligatures w14:val="none"/>
        </w:rPr>
        <w:t xml:space="preserve">; Read: </w:t>
      </w:r>
      <w:r w:rsidR="00462187" w:rsidRPr="002C6110">
        <w:rPr>
          <w:rFonts w:ascii="inherit" w:eastAsia="Times New Roman" w:hAnsi="inherit" w:cs="Arial"/>
          <w:color w:val="000000"/>
          <w:kern w:val="0"/>
          <w:sz w:val="24"/>
          <w:szCs w:val="24"/>
          <w:bdr w:val="none" w:sz="0" w:space="0" w:color="auto" w:frame="1"/>
          <w14:ligatures w14:val="none"/>
        </w:rPr>
        <w:t>RUN-ON SENTENCES (195-201) in Rules for Writers</w:t>
      </w:r>
    </w:p>
    <w:p w14:paraId="7FA933BB" w14:textId="6F7A5974" w:rsidR="002C6110" w:rsidRPr="00462187" w:rsidRDefault="002C6110" w:rsidP="002C6110">
      <w:pPr>
        <w:shd w:val="clear" w:color="auto" w:fill="F4F4F4"/>
        <w:rPr>
          <w:rFonts w:ascii="Arial" w:eastAsia="Times New Roman" w:hAnsi="Arial" w:cs="Arial"/>
          <w:color w:val="000000"/>
          <w:kern w:val="0"/>
          <w:sz w:val="24"/>
          <w:szCs w:val="24"/>
          <w14:ligatures w14:val="none"/>
        </w:rPr>
      </w:pPr>
    </w:p>
    <w:p w14:paraId="79000272" w14:textId="685598C6" w:rsidR="00B77BDE" w:rsidRPr="00462187" w:rsidRDefault="00462187" w:rsidP="00462187">
      <w:pPr>
        <w:shd w:val="clear" w:color="auto" w:fill="F4F4F4"/>
        <w:spacing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4/3 Read: </w:t>
      </w:r>
      <w:r w:rsidR="002C6110" w:rsidRPr="002C6110">
        <w:rPr>
          <w:rFonts w:ascii="Arial" w:eastAsia="Times New Roman" w:hAnsi="Arial" w:cs="Arial"/>
          <w:color w:val="000000"/>
          <w:kern w:val="0"/>
          <w:sz w:val="24"/>
          <w:szCs w:val="24"/>
          <w14:ligatures w14:val="none"/>
        </w:rPr>
        <w:t>The Declaration of Independence (link provided</w:t>
      </w:r>
      <w:r>
        <w:rPr>
          <w:rFonts w:ascii="Arial" w:eastAsia="Times New Roman" w:hAnsi="Arial" w:cs="Arial"/>
          <w:color w:val="000000"/>
          <w:kern w:val="0"/>
          <w:sz w:val="24"/>
          <w:szCs w:val="24"/>
          <w14:ligatures w14:val="none"/>
        </w:rPr>
        <w:t xml:space="preserve"> in Blackboard</w:t>
      </w:r>
      <w:r w:rsidR="002C6110" w:rsidRPr="002C6110">
        <w:rPr>
          <w:rFonts w:ascii="Arial" w:eastAsia="Times New Roman" w:hAnsi="Arial" w:cs="Arial"/>
          <w:color w:val="000000"/>
          <w:kern w:val="0"/>
          <w:sz w:val="24"/>
          <w:szCs w:val="24"/>
          <w14:ligatures w14:val="none"/>
        </w:rPr>
        <w:t>)</w:t>
      </w:r>
      <w:r w:rsidR="00A21B9C">
        <w:rPr>
          <w:rFonts w:ascii="Arial" w:eastAsia="Times New Roman" w:hAnsi="Arial" w:cs="Arial"/>
          <w:color w:val="000000"/>
          <w:kern w:val="0"/>
          <w:sz w:val="24"/>
          <w:szCs w:val="24"/>
          <w14:ligatures w14:val="none"/>
        </w:rPr>
        <w:t xml:space="preserve">; Editing run-on sentences </w:t>
      </w:r>
      <w:proofErr w:type="gramStart"/>
      <w:r w:rsidR="00A21B9C">
        <w:rPr>
          <w:rFonts w:ascii="Arial" w:eastAsia="Times New Roman" w:hAnsi="Arial" w:cs="Arial"/>
          <w:color w:val="000000"/>
          <w:kern w:val="0"/>
          <w:sz w:val="24"/>
          <w:szCs w:val="24"/>
          <w14:ligatures w14:val="none"/>
        </w:rPr>
        <w:t>practice</w:t>
      </w:r>
      <w:proofErr w:type="gramEnd"/>
    </w:p>
    <w:p w14:paraId="5BC423E9" w14:textId="77777777" w:rsidR="00B8190D" w:rsidRDefault="00B8190D" w:rsidP="00A162D8">
      <w:pPr>
        <w:pStyle w:val="NormalWeb"/>
        <w:spacing w:before="0" w:beforeAutospacing="0" w:after="0" w:afterAutospacing="0"/>
      </w:pPr>
    </w:p>
    <w:p w14:paraId="0D7312AD" w14:textId="734262A3" w:rsidR="00B8190D" w:rsidRDefault="00B8190D" w:rsidP="00A162D8">
      <w:pPr>
        <w:pStyle w:val="NormalWeb"/>
        <w:spacing w:before="0" w:beforeAutospacing="0" w:after="0" w:afterAutospacing="0"/>
      </w:pPr>
      <w:r>
        <w:t xml:space="preserve">ENA </w:t>
      </w:r>
      <w:r>
        <w:tab/>
      </w:r>
      <w:r w:rsidR="00A21B9C">
        <w:t>Run-on Sentences work</w:t>
      </w:r>
      <w:r>
        <w:t>; Active reading/paragraph writing; work on persuasive essays</w:t>
      </w:r>
    </w:p>
    <w:p w14:paraId="2C993060" w14:textId="77156BBE" w:rsidR="001A2947" w:rsidRPr="00D52D98" w:rsidRDefault="00A162D8" w:rsidP="001A2947">
      <w:pPr>
        <w:shd w:val="clear" w:color="auto" w:fill="F4F4F4"/>
        <w:ind w:hanging="1440"/>
        <w:rPr>
          <w:rFonts w:ascii="Arial" w:eastAsia="Times New Roman" w:hAnsi="Arial" w:cs="Arial"/>
          <w:b/>
          <w:bCs/>
          <w:color w:val="000000"/>
          <w:kern w:val="0"/>
          <w:sz w:val="28"/>
          <w:szCs w:val="28"/>
          <w14:ligatures w14:val="none"/>
        </w:rPr>
      </w:pPr>
      <w:r>
        <w:br/>
      </w:r>
      <w:r w:rsidRPr="00D52D98">
        <w:rPr>
          <w:b/>
          <w:bCs/>
          <w:sz w:val="28"/>
          <w:szCs w:val="28"/>
        </w:rPr>
        <w:t>Week 6</w:t>
      </w:r>
      <w:r w:rsidRPr="00D52D98">
        <w:rPr>
          <w:b/>
          <w:bCs/>
          <w:sz w:val="28"/>
          <w:szCs w:val="28"/>
        </w:rPr>
        <w:br/>
      </w:r>
    </w:p>
    <w:p w14:paraId="6E1BFD83" w14:textId="30BBC4DC" w:rsidR="001A2947" w:rsidRPr="001A2947" w:rsidRDefault="001A2947" w:rsidP="00C419C5">
      <w:pPr>
        <w:shd w:val="clear" w:color="auto" w:fill="F4F4F4"/>
        <w:spacing w:after="0" w:line="240" w:lineRule="auto"/>
        <w:ind w:left="720" w:hanging="720"/>
        <w:rPr>
          <w:rFonts w:ascii="Arial" w:eastAsia="Times New Roman" w:hAnsi="Arial" w:cs="Arial"/>
          <w:color w:val="000000"/>
          <w:kern w:val="0"/>
          <w:sz w:val="20"/>
          <w:szCs w:val="20"/>
          <w14:ligatures w14:val="none"/>
        </w:rPr>
      </w:pPr>
      <w:r>
        <w:rPr>
          <w:rFonts w:ascii="Arial" w:eastAsia="Times New Roman" w:hAnsi="Arial" w:cs="Arial"/>
          <w:color w:val="000000"/>
          <w:kern w:val="0"/>
          <w:sz w:val="24"/>
          <w:szCs w:val="24"/>
          <w:bdr w:val="none" w:sz="0" w:space="0" w:color="auto" w:frame="1"/>
          <w14:ligatures w14:val="none"/>
        </w:rPr>
        <w:t>4/</w:t>
      </w:r>
      <w:r w:rsidR="00E02437">
        <w:rPr>
          <w:rFonts w:ascii="Arial" w:eastAsia="Times New Roman" w:hAnsi="Arial" w:cs="Arial"/>
          <w:color w:val="000000"/>
          <w:kern w:val="0"/>
          <w:sz w:val="24"/>
          <w:szCs w:val="24"/>
          <w:bdr w:val="none" w:sz="0" w:space="0" w:color="auto" w:frame="1"/>
          <w14:ligatures w14:val="none"/>
        </w:rPr>
        <w:t>8</w:t>
      </w:r>
      <w:r>
        <w:rPr>
          <w:rFonts w:ascii="Arial" w:eastAsia="Times New Roman" w:hAnsi="Arial" w:cs="Arial"/>
          <w:color w:val="000000"/>
          <w:kern w:val="0"/>
          <w:sz w:val="24"/>
          <w:szCs w:val="24"/>
          <w:bdr w:val="none" w:sz="0" w:space="0" w:color="auto" w:frame="1"/>
          <w14:ligatures w14:val="none"/>
        </w:rPr>
        <w:tab/>
      </w:r>
      <w:r w:rsidRPr="001A2947">
        <w:rPr>
          <w:rFonts w:ascii="Arial" w:eastAsia="Times New Roman" w:hAnsi="Arial" w:cs="Arial"/>
          <w:color w:val="000000"/>
          <w:kern w:val="0"/>
          <w:sz w:val="24"/>
          <w:szCs w:val="24"/>
          <w:bdr w:val="none" w:sz="0" w:space="0" w:color="auto" w:frame="1"/>
          <w14:ligatures w14:val="none"/>
        </w:rPr>
        <w:t>"One Friday Morning" (link provided)</w:t>
      </w:r>
      <w:r>
        <w:rPr>
          <w:rFonts w:ascii="Arial" w:eastAsia="Times New Roman" w:hAnsi="Arial" w:cs="Arial"/>
          <w:color w:val="000000"/>
          <w:kern w:val="0"/>
          <w:sz w:val="24"/>
          <w:szCs w:val="24"/>
          <w:bdr w:val="none" w:sz="0" w:space="0" w:color="auto" w:frame="1"/>
          <w14:ligatures w14:val="none"/>
        </w:rPr>
        <w:t xml:space="preserve">; </w:t>
      </w:r>
      <w:r w:rsidRPr="001A2947">
        <w:rPr>
          <w:rFonts w:ascii="inherit" w:eastAsia="Times New Roman" w:hAnsi="inherit" w:cs="Arial"/>
          <w:color w:val="000000"/>
          <w:kern w:val="0"/>
          <w:sz w:val="24"/>
          <w:szCs w:val="24"/>
          <w:bdr w:val="none" w:sz="0" w:space="0" w:color="auto" w:frame="1"/>
          <w14:ligatures w14:val="none"/>
        </w:rPr>
        <w:t>Double-Negatives (235-236) in Rules for Writers</w:t>
      </w:r>
    </w:p>
    <w:p w14:paraId="0BE1A7B3" w14:textId="42D98579" w:rsidR="001A2947" w:rsidRPr="001A2947" w:rsidRDefault="001A2947" w:rsidP="001A2947">
      <w:pPr>
        <w:shd w:val="clear" w:color="auto" w:fill="F4F4F4"/>
        <w:spacing w:after="0" w:line="240" w:lineRule="auto"/>
        <w:rPr>
          <w:rFonts w:ascii="Arial" w:eastAsia="Times New Roman" w:hAnsi="Arial" w:cs="Arial"/>
          <w:color w:val="000000"/>
          <w:kern w:val="0"/>
          <w:sz w:val="20"/>
          <w:szCs w:val="20"/>
          <w14:ligatures w14:val="none"/>
        </w:rPr>
      </w:pPr>
    </w:p>
    <w:p w14:paraId="6AEB22D1" w14:textId="4E86F776" w:rsidR="001A2947" w:rsidRPr="001A2947" w:rsidRDefault="00C419C5" w:rsidP="001A2947">
      <w:pPr>
        <w:shd w:val="clear" w:color="auto" w:fill="F4F4F4"/>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4"/>
          <w:szCs w:val="24"/>
          <w:bdr w:val="none" w:sz="0" w:space="0" w:color="auto" w:frame="1"/>
          <w14:ligatures w14:val="none"/>
        </w:rPr>
        <w:t>4/</w:t>
      </w:r>
      <w:r w:rsidR="00E02437">
        <w:rPr>
          <w:rFonts w:ascii="Arial" w:eastAsia="Times New Roman" w:hAnsi="Arial" w:cs="Arial"/>
          <w:color w:val="000000"/>
          <w:kern w:val="0"/>
          <w:sz w:val="24"/>
          <w:szCs w:val="24"/>
          <w:bdr w:val="none" w:sz="0" w:space="0" w:color="auto" w:frame="1"/>
          <w14:ligatures w14:val="none"/>
        </w:rPr>
        <w:t>10</w:t>
      </w:r>
      <w:r>
        <w:rPr>
          <w:rFonts w:ascii="Arial" w:eastAsia="Times New Roman" w:hAnsi="Arial" w:cs="Arial"/>
          <w:color w:val="000000"/>
          <w:kern w:val="0"/>
          <w:sz w:val="24"/>
          <w:szCs w:val="24"/>
          <w:bdr w:val="none" w:sz="0" w:space="0" w:color="auto" w:frame="1"/>
          <w14:ligatures w14:val="none"/>
        </w:rPr>
        <w:tab/>
      </w:r>
      <w:r w:rsidR="001A2947" w:rsidRPr="001A2947">
        <w:rPr>
          <w:rFonts w:ascii="Arial" w:eastAsia="Times New Roman" w:hAnsi="Arial" w:cs="Arial"/>
          <w:color w:val="000000"/>
          <w:kern w:val="0"/>
          <w:sz w:val="24"/>
          <w:szCs w:val="24"/>
          <w:bdr w:val="none" w:sz="0" w:space="0" w:color="auto" w:frame="1"/>
          <w14:ligatures w14:val="none"/>
        </w:rPr>
        <w:t>Summary: Brown vs Board of Education (link provided</w:t>
      </w:r>
      <w:proofErr w:type="gramStart"/>
      <w:r w:rsidR="001A2947" w:rsidRPr="001A2947">
        <w:rPr>
          <w:rFonts w:ascii="Arial" w:eastAsia="Times New Roman" w:hAnsi="Arial" w:cs="Arial"/>
          <w:color w:val="000000"/>
          <w:kern w:val="0"/>
          <w:sz w:val="24"/>
          <w:szCs w:val="24"/>
          <w:bdr w:val="none" w:sz="0" w:space="0" w:color="auto" w:frame="1"/>
          <w14:ligatures w14:val="none"/>
        </w:rPr>
        <w:t>)</w:t>
      </w:r>
      <w:r>
        <w:rPr>
          <w:rFonts w:ascii="Arial" w:eastAsia="Times New Roman" w:hAnsi="Arial" w:cs="Arial"/>
          <w:color w:val="000000"/>
          <w:kern w:val="0"/>
          <w:sz w:val="24"/>
          <w:szCs w:val="24"/>
          <w:bdr w:val="none" w:sz="0" w:space="0" w:color="auto" w:frame="1"/>
          <w14:ligatures w14:val="none"/>
        </w:rPr>
        <w:t>;</w:t>
      </w:r>
      <w:proofErr w:type="gramEnd"/>
    </w:p>
    <w:p w14:paraId="726095BC" w14:textId="513259E8" w:rsidR="001A2947" w:rsidRPr="001A2947" w:rsidRDefault="001A2947" w:rsidP="00C419C5">
      <w:pPr>
        <w:shd w:val="clear" w:color="auto" w:fill="F4F4F4"/>
        <w:spacing w:after="0" w:line="240" w:lineRule="auto"/>
        <w:ind w:firstLine="720"/>
        <w:rPr>
          <w:rFonts w:ascii="Arial" w:eastAsia="Times New Roman" w:hAnsi="Arial" w:cs="Arial"/>
          <w:color w:val="000000"/>
          <w:kern w:val="0"/>
          <w:sz w:val="20"/>
          <w:szCs w:val="20"/>
          <w14:ligatures w14:val="none"/>
        </w:rPr>
      </w:pPr>
      <w:r w:rsidRPr="001A2947">
        <w:rPr>
          <w:rFonts w:ascii="inherit" w:eastAsia="Times New Roman" w:hAnsi="inherit" w:cs="Arial"/>
          <w:color w:val="000000"/>
          <w:kern w:val="0"/>
          <w:sz w:val="24"/>
          <w:szCs w:val="24"/>
          <w:bdr w:val="none" w:sz="0" w:space="0" w:color="auto" w:frame="1"/>
          <w14:ligatures w14:val="none"/>
        </w:rPr>
        <w:t>The Apostrophe (319-323)</w:t>
      </w:r>
      <w:r w:rsidR="00C419C5">
        <w:rPr>
          <w:rFonts w:ascii="inherit" w:eastAsia="Times New Roman" w:hAnsi="inherit" w:cs="Arial"/>
          <w:color w:val="000000"/>
          <w:kern w:val="0"/>
          <w:sz w:val="24"/>
          <w:szCs w:val="24"/>
          <w:bdr w:val="none" w:sz="0" w:space="0" w:color="auto" w:frame="1"/>
          <w14:ligatures w14:val="none"/>
        </w:rPr>
        <w:t xml:space="preserve"> Rules for Writers</w:t>
      </w:r>
    </w:p>
    <w:p w14:paraId="6F9DD427" w14:textId="77777777" w:rsidR="006460F1" w:rsidRDefault="006460F1" w:rsidP="00A162D8">
      <w:pPr>
        <w:pStyle w:val="NormalWeb"/>
        <w:spacing w:before="0" w:beforeAutospacing="0" w:after="0" w:afterAutospacing="0"/>
      </w:pPr>
    </w:p>
    <w:p w14:paraId="64B4E90B" w14:textId="2806E217" w:rsidR="00A162D8" w:rsidRDefault="006460F1" w:rsidP="00A162D8">
      <w:pPr>
        <w:pStyle w:val="NormalWeb"/>
        <w:spacing w:before="0" w:beforeAutospacing="0" w:after="0" w:afterAutospacing="0"/>
      </w:pPr>
      <w:r>
        <w:t>ENA</w:t>
      </w:r>
      <w:r w:rsidR="00A162D8">
        <w:t xml:space="preserve">     </w:t>
      </w:r>
      <w:r w:rsidR="00F94717">
        <w:t>Double-negatives &amp; The Apostrophe review</w:t>
      </w:r>
      <w:r w:rsidR="009E6CAD">
        <w:t xml:space="preserve">; Active reading &amp; paragraph writing </w:t>
      </w:r>
      <w:r w:rsidR="00BA35B4">
        <w:t>practice.</w:t>
      </w:r>
    </w:p>
    <w:p w14:paraId="7A9D4E91" w14:textId="77777777" w:rsidR="00D4255C" w:rsidRPr="00E7721E" w:rsidRDefault="00A162D8" w:rsidP="00A162D8">
      <w:pPr>
        <w:pStyle w:val="NormalWeb"/>
        <w:spacing w:before="0" w:beforeAutospacing="0" w:after="0" w:afterAutospacing="0"/>
        <w:rPr>
          <w:b/>
          <w:bCs/>
          <w:sz w:val="28"/>
          <w:szCs w:val="28"/>
        </w:rPr>
      </w:pPr>
      <w:r>
        <w:t> </w:t>
      </w:r>
      <w:r>
        <w:br/>
      </w:r>
      <w:r w:rsidRPr="00E7721E">
        <w:rPr>
          <w:b/>
          <w:bCs/>
          <w:sz w:val="28"/>
          <w:szCs w:val="28"/>
        </w:rPr>
        <w:t>Week 7 </w:t>
      </w:r>
    </w:p>
    <w:p w14:paraId="388BD8F8" w14:textId="77777777" w:rsidR="00D4255C" w:rsidRDefault="00D4255C" w:rsidP="00A162D8">
      <w:pPr>
        <w:pStyle w:val="NormalWeb"/>
        <w:spacing w:before="0" w:beforeAutospacing="0" w:after="0" w:afterAutospacing="0"/>
      </w:pPr>
    </w:p>
    <w:p w14:paraId="02D8845F" w14:textId="77777777" w:rsidR="00A006A1" w:rsidRDefault="00D4255C" w:rsidP="00D4255C">
      <w:pPr>
        <w:shd w:val="clear" w:color="auto" w:fill="F4F4F4"/>
        <w:spacing w:line="240" w:lineRule="auto"/>
        <w:rPr>
          <w:rFonts w:ascii="Arial" w:eastAsia="Times New Roman" w:hAnsi="Arial" w:cs="Arial"/>
          <w:color w:val="000000"/>
          <w:kern w:val="0"/>
          <w:sz w:val="20"/>
          <w:szCs w:val="20"/>
          <w14:ligatures w14:val="none"/>
        </w:rPr>
      </w:pPr>
      <w:r w:rsidRPr="00D4255C">
        <w:rPr>
          <w:rFonts w:ascii="inherit" w:eastAsia="Times New Roman" w:hAnsi="inherit" w:cs="Arial"/>
          <w:color w:val="000000"/>
          <w:kern w:val="0"/>
          <w:bdr w:val="none" w:sz="0" w:space="0" w:color="auto" w:frame="1"/>
          <w14:ligatures w14:val="none"/>
        </w:rPr>
        <w:t>READINGS: </w:t>
      </w:r>
    </w:p>
    <w:p w14:paraId="4BB38FCB" w14:textId="19E205DB" w:rsidR="00D4255C" w:rsidRPr="00D4255C" w:rsidRDefault="00A006A1" w:rsidP="00D4255C">
      <w:pPr>
        <w:shd w:val="clear" w:color="auto" w:fill="F4F4F4"/>
        <w:spacing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4/</w:t>
      </w:r>
      <w:proofErr w:type="gramStart"/>
      <w:r>
        <w:rPr>
          <w:rFonts w:ascii="Arial" w:eastAsia="Times New Roman" w:hAnsi="Arial" w:cs="Arial"/>
          <w:color w:val="000000"/>
          <w:kern w:val="0"/>
          <w:sz w:val="20"/>
          <w:szCs w:val="20"/>
          <w14:ligatures w14:val="none"/>
        </w:rPr>
        <w:t>15</w:t>
      </w:r>
      <w:r w:rsidR="00D4255C">
        <w:rPr>
          <w:rFonts w:ascii="inherit" w:eastAsia="Times New Roman" w:hAnsi="inherit" w:cs="Arial"/>
          <w:color w:val="000000"/>
          <w:kern w:val="0"/>
          <w:bdr w:val="none" w:sz="0" w:space="0" w:color="auto" w:frame="1"/>
          <w14:ligatures w14:val="none"/>
        </w:rPr>
        <w:t xml:space="preserve">  </w:t>
      </w:r>
      <w:r>
        <w:rPr>
          <w:rFonts w:ascii="inherit" w:eastAsia="Times New Roman" w:hAnsi="inherit" w:cs="Arial"/>
          <w:color w:val="000000"/>
          <w:kern w:val="0"/>
          <w:bdr w:val="none" w:sz="0" w:space="0" w:color="auto" w:frame="1"/>
          <w14:ligatures w14:val="none"/>
        </w:rPr>
        <w:tab/>
      </w:r>
      <w:proofErr w:type="gramEnd"/>
      <w:r w:rsidR="00D4255C" w:rsidRPr="00D4255C">
        <w:rPr>
          <w:rFonts w:ascii="inherit" w:eastAsia="Times New Roman" w:hAnsi="inherit" w:cs="Arial"/>
          <w:color w:val="000000"/>
          <w:kern w:val="0"/>
          <w:bdr w:val="none" w:sz="0" w:space="0" w:color="auto" w:frame="1"/>
          <w14:ligatures w14:val="none"/>
        </w:rPr>
        <w:t>"Is That Video Game Programming You?" in Across Cultures</w:t>
      </w:r>
      <w:r>
        <w:rPr>
          <w:rFonts w:ascii="inherit" w:eastAsia="Times New Roman" w:hAnsi="inherit" w:cs="Arial"/>
          <w:color w:val="000000"/>
          <w:kern w:val="0"/>
          <w:bdr w:val="none" w:sz="0" w:space="0" w:color="auto" w:frame="1"/>
          <w14:ligatures w14:val="none"/>
        </w:rPr>
        <w:t xml:space="preserve">; </w:t>
      </w:r>
      <w:r w:rsidRPr="00D4255C">
        <w:rPr>
          <w:rFonts w:ascii="inherit" w:eastAsia="Times New Roman" w:hAnsi="inherit" w:cs="Arial"/>
          <w:color w:val="000000"/>
          <w:kern w:val="0"/>
          <w:bdr w:val="none" w:sz="0" w:space="0" w:color="auto" w:frame="1"/>
          <w14:ligatures w14:val="none"/>
        </w:rPr>
        <w:t>Constructing Arguments (91-119) in Rules for Writers.</w:t>
      </w:r>
    </w:p>
    <w:p w14:paraId="1CA74703" w14:textId="58C6FAE2" w:rsidR="00CE0C7E" w:rsidRPr="00A006A1" w:rsidRDefault="00A006A1" w:rsidP="00A006A1">
      <w:pPr>
        <w:shd w:val="clear" w:color="auto" w:fill="F4F4F4"/>
        <w:spacing w:line="240" w:lineRule="auto"/>
        <w:rPr>
          <w:rFonts w:ascii="Arial" w:eastAsia="Times New Roman" w:hAnsi="Arial" w:cs="Arial"/>
          <w:color w:val="000000"/>
          <w:kern w:val="0"/>
          <w:sz w:val="20"/>
          <w:szCs w:val="20"/>
          <w14:ligatures w14:val="none"/>
        </w:rPr>
      </w:pPr>
      <w:r>
        <w:rPr>
          <w:rFonts w:ascii="inherit" w:eastAsia="Times New Roman" w:hAnsi="inherit" w:cs="Arial"/>
          <w:color w:val="000000"/>
          <w:kern w:val="0"/>
          <w:bdr w:val="none" w:sz="0" w:space="0" w:color="auto" w:frame="1"/>
          <w14:ligatures w14:val="none"/>
        </w:rPr>
        <w:t>4/17</w:t>
      </w:r>
      <w:r>
        <w:rPr>
          <w:rFonts w:ascii="inherit" w:eastAsia="Times New Roman" w:hAnsi="inherit" w:cs="Arial"/>
          <w:color w:val="000000"/>
          <w:kern w:val="0"/>
          <w:bdr w:val="none" w:sz="0" w:space="0" w:color="auto" w:frame="1"/>
          <w14:ligatures w14:val="none"/>
        </w:rPr>
        <w:tab/>
      </w:r>
      <w:r w:rsidR="00D4255C" w:rsidRPr="00D4255C">
        <w:rPr>
          <w:rFonts w:ascii="inherit" w:eastAsia="Times New Roman" w:hAnsi="inherit" w:cs="Arial"/>
          <w:color w:val="000000"/>
          <w:kern w:val="0"/>
          <w:bdr w:val="none" w:sz="0" w:space="0" w:color="auto" w:frame="1"/>
          <w14:ligatures w14:val="none"/>
        </w:rPr>
        <w:t>"Arnie's Test Day" (Text in this week's folder)</w:t>
      </w:r>
      <w:r>
        <w:rPr>
          <w:rFonts w:ascii="Arial" w:eastAsia="Times New Roman" w:hAnsi="Arial" w:cs="Arial"/>
          <w:color w:val="000000"/>
          <w:kern w:val="0"/>
          <w:sz w:val="20"/>
          <w:szCs w:val="20"/>
          <w14:ligatures w14:val="none"/>
        </w:rPr>
        <w:t xml:space="preserve">; </w:t>
      </w:r>
      <w:r w:rsidR="00D4255C" w:rsidRPr="00D4255C">
        <w:rPr>
          <w:rFonts w:ascii="inherit" w:eastAsia="Times New Roman" w:hAnsi="inherit" w:cs="Arial"/>
          <w:color w:val="000000"/>
          <w:kern w:val="0"/>
          <w:bdr w:val="none" w:sz="0" w:space="0" w:color="auto" w:frame="1"/>
          <w14:ligatures w14:val="none"/>
        </w:rPr>
        <w:t>Timed Essay Strategy (materials provided in class)</w:t>
      </w:r>
    </w:p>
    <w:p w14:paraId="71112E65" w14:textId="77777777" w:rsidR="00F262B4" w:rsidRDefault="00F262B4" w:rsidP="00A162D8">
      <w:pPr>
        <w:pStyle w:val="NormalWeb"/>
        <w:spacing w:before="0" w:beforeAutospacing="0" w:after="0" w:afterAutospacing="0"/>
      </w:pPr>
    </w:p>
    <w:p w14:paraId="688A9F13" w14:textId="21FC8F8D" w:rsidR="00F262B4" w:rsidRPr="00E7721E" w:rsidRDefault="00F262B4" w:rsidP="00A162D8">
      <w:pPr>
        <w:pStyle w:val="NormalWeb"/>
        <w:spacing w:before="0" w:beforeAutospacing="0" w:after="0" w:afterAutospacing="0"/>
        <w:rPr>
          <w:b/>
          <w:bCs/>
        </w:rPr>
      </w:pPr>
      <w:r w:rsidRPr="00E7721E">
        <w:rPr>
          <w:b/>
          <w:bCs/>
        </w:rPr>
        <w:t>NO CLASS 4/22 – 4/29</w:t>
      </w:r>
      <w:r w:rsidR="003B17A8" w:rsidRPr="00E7721E">
        <w:rPr>
          <w:b/>
          <w:bCs/>
        </w:rPr>
        <w:t xml:space="preserve"> (SPRING BREAK)</w:t>
      </w:r>
      <w:r w:rsidR="00362E3B" w:rsidRPr="00E7721E">
        <w:rPr>
          <w:b/>
          <w:bCs/>
        </w:rPr>
        <w:t>. PLEASE WORK ON YOUR RESEARCH PROJECTS</w:t>
      </w:r>
      <w:r w:rsidR="00060191" w:rsidRPr="00E7721E">
        <w:rPr>
          <w:b/>
          <w:bCs/>
        </w:rPr>
        <w:t xml:space="preserve"> OVER BREAK.</w:t>
      </w:r>
    </w:p>
    <w:p w14:paraId="589CF7FC" w14:textId="434DB780" w:rsidR="00A162D8" w:rsidRDefault="00DF55B7" w:rsidP="00CE0C7E">
      <w:pPr>
        <w:pStyle w:val="NormalWeb"/>
        <w:spacing w:before="0" w:beforeAutospacing="0" w:after="0" w:afterAutospacing="0"/>
      </w:pPr>
      <w:r>
        <w:t>.</w:t>
      </w:r>
    </w:p>
    <w:p w14:paraId="586D6FA2" w14:textId="07FF3EB8" w:rsidR="00A162D8" w:rsidRPr="00E7721E" w:rsidRDefault="00A162D8" w:rsidP="00F262B4">
      <w:pPr>
        <w:pStyle w:val="NormalWeb"/>
        <w:spacing w:before="0" w:beforeAutospacing="0" w:after="0" w:afterAutospacing="0"/>
        <w:rPr>
          <w:b/>
          <w:bCs/>
          <w:sz w:val="28"/>
          <w:szCs w:val="28"/>
        </w:rPr>
      </w:pPr>
      <w:r w:rsidRPr="00E7721E">
        <w:rPr>
          <w:b/>
          <w:bCs/>
          <w:sz w:val="28"/>
          <w:szCs w:val="28"/>
        </w:rPr>
        <w:t xml:space="preserve">Week </w:t>
      </w:r>
      <w:r w:rsidR="00C46D62" w:rsidRPr="00E7721E">
        <w:rPr>
          <w:b/>
          <w:bCs/>
          <w:sz w:val="28"/>
          <w:szCs w:val="28"/>
        </w:rPr>
        <w:t>8</w:t>
      </w:r>
      <w:r w:rsidRPr="00E7721E">
        <w:rPr>
          <w:b/>
          <w:bCs/>
          <w:sz w:val="28"/>
          <w:szCs w:val="28"/>
        </w:rPr>
        <w:br/>
      </w:r>
    </w:p>
    <w:p w14:paraId="4F325F2E" w14:textId="1979D072" w:rsidR="00F262B4" w:rsidRDefault="000B0F7D" w:rsidP="00F262B4">
      <w:pPr>
        <w:pStyle w:val="NormalWeb"/>
        <w:spacing w:before="0" w:beforeAutospacing="0" w:after="0" w:afterAutospacing="0"/>
      </w:pPr>
      <w:r>
        <w:t xml:space="preserve">5/1 </w:t>
      </w:r>
      <w:r w:rsidR="00F262B4" w:rsidRPr="00E7721E">
        <w:rPr>
          <w:b/>
          <w:bCs/>
        </w:rPr>
        <w:t>MIDTERM TOPIC:</w:t>
      </w:r>
      <w:r w:rsidR="00F262B4">
        <w:t xml:space="preserve"> </w:t>
      </w:r>
      <w:r w:rsidR="001F3A42">
        <w:t xml:space="preserve">Please complete your midterm topic this week. We will </w:t>
      </w:r>
      <w:r w:rsidR="001F3A42" w:rsidRPr="003B17A8">
        <w:rPr>
          <w:b/>
          <w:bCs/>
          <w:u w:val="single"/>
        </w:rPr>
        <w:t>not</w:t>
      </w:r>
      <w:r w:rsidR="001F3A42">
        <w:t xml:space="preserve"> meet </w:t>
      </w:r>
      <w:r w:rsidR="00066899">
        <w:t>for instruction 5/1 as you would normally have the time in class to complete this assignment.</w:t>
      </w:r>
    </w:p>
    <w:p w14:paraId="03B088CB" w14:textId="77777777" w:rsidR="000B0F7D" w:rsidRDefault="000B0F7D" w:rsidP="00F262B4">
      <w:pPr>
        <w:pStyle w:val="NormalWeb"/>
        <w:spacing w:before="0" w:beforeAutospacing="0" w:after="0" w:afterAutospacing="0"/>
      </w:pPr>
    </w:p>
    <w:p w14:paraId="1084FC97" w14:textId="175714C5" w:rsidR="000B0F7D" w:rsidRPr="00E7721E" w:rsidRDefault="000B0F7D" w:rsidP="00F262B4">
      <w:pPr>
        <w:pStyle w:val="NormalWeb"/>
        <w:spacing w:before="0" w:beforeAutospacing="0" w:after="0" w:afterAutospacing="0"/>
        <w:rPr>
          <w:b/>
          <w:bCs/>
          <w:sz w:val="28"/>
          <w:szCs w:val="28"/>
        </w:rPr>
      </w:pPr>
      <w:r w:rsidRPr="00E7721E">
        <w:rPr>
          <w:b/>
          <w:bCs/>
          <w:sz w:val="28"/>
          <w:szCs w:val="28"/>
        </w:rPr>
        <w:t>Week 9</w:t>
      </w:r>
    </w:p>
    <w:p w14:paraId="6DAA64E1" w14:textId="77777777" w:rsidR="00AC4C05" w:rsidRDefault="00AC4C05" w:rsidP="00F262B4">
      <w:pPr>
        <w:pStyle w:val="NormalWeb"/>
        <w:spacing w:before="0" w:beforeAutospacing="0" w:after="0" w:afterAutospacing="0"/>
      </w:pPr>
    </w:p>
    <w:p w14:paraId="659C4A52" w14:textId="77777777" w:rsidR="005D65FB" w:rsidRPr="00AC4C05" w:rsidRDefault="005D65FB" w:rsidP="005D65FB">
      <w:pPr>
        <w:shd w:val="clear" w:color="auto" w:fill="F4F4F4"/>
        <w:spacing w:line="240" w:lineRule="auto"/>
        <w:ind w:left="720" w:hanging="720"/>
        <w:rPr>
          <w:rFonts w:ascii="Arial" w:eastAsia="Times New Roman" w:hAnsi="Arial" w:cs="Arial"/>
          <w:color w:val="000000"/>
          <w:kern w:val="0"/>
          <w:sz w:val="20"/>
          <w:szCs w:val="20"/>
          <w14:ligatures w14:val="none"/>
        </w:rPr>
      </w:pPr>
      <w:r>
        <w:rPr>
          <w:rFonts w:ascii="Arial" w:eastAsia="Times New Roman" w:hAnsi="Arial" w:cs="Arial"/>
          <w:color w:val="000000"/>
          <w:kern w:val="0"/>
          <w:sz w:val="24"/>
          <w:szCs w:val="24"/>
          <w:bdr w:val="none" w:sz="0" w:space="0" w:color="auto" w:frame="1"/>
          <w14:ligatures w14:val="none"/>
        </w:rPr>
        <w:t>5/6</w:t>
      </w:r>
      <w:r>
        <w:rPr>
          <w:rFonts w:ascii="Arial" w:eastAsia="Times New Roman" w:hAnsi="Arial" w:cs="Arial"/>
          <w:color w:val="000000"/>
          <w:kern w:val="0"/>
          <w:sz w:val="24"/>
          <w:szCs w:val="24"/>
          <w:bdr w:val="none" w:sz="0" w:space="0" w:color="auto" w:frame="1"/>
          <w14:ligatures w14:val="none"/>
        </w:rPr>
        <w:tab/>
      </w:r>
      <w:r w:rsidR="00AC4C05" w:rsidRPr="00AC4C05">
        <w:rPr>
          <w:rFonts w:ascii="Arial" w:eastAsia="Times New Roman" w:hAnsi="Arial" w:cs="Arial"/>
          <w:color w:val="000000"/>
          <w:kern w:val="0"/>
          <w:sz w:val="24"/>
          <w:szCs w:val="24"/>
          <w:bdr w:val="none" w:sz="0" w:space="0" w:color="auto" w:frame="1"/>
          <w14:ligatures w14:val="none"/>
        </w:rPr>
        <w:t>Fake News/Evaluating Sources (416-427) Rules for Writers</w:t>
      </w:r>
      <w:r>
        <w:rPr>
          <w:rFonts w:ascii="Arial" w:eastAsia="Times New Roman" w:hAnsi="Arial" w:cs="Arial"/>
          <w:color w:val="000000"/>
          <w:kern w:val="0"/>
          <w:sz w:val="24"/>
          <w:szCs w:val="24"/>
          <w:bdr w:val="none" w:sz="0" w:space="0" w:color="auto" w:frame="1"/>
          <w14:ligatures w14:val="none"/>
        </w:rPr>
        <w:t xml:space="preserve">; </w:t>
      </w:r>
      <w:r w:rsidRPr="00AC4C05">
        <w:rPr>
          <w:rFonts w:ascii="Arial" w:eastAsia="Times New Roman" w:hAnsi="Arial" w:cs="Arial"/>
          <w:color w:val="000000"/>
          <w:kern w:val="0"/>
          <w:sz w:val="24"/>
          <w:szCs w:val="24"/>
          <w:bdr w:val="none" w:sz="0" w:space="0" w:color="auto" w:frame="1"/>
          <w14:ligatures w14:val="none"/>
        </w:rPr>
        <w:t>"Redefining What's Fit to Print" Rules for Writers (</w:t>
      </w:r>
      <w:r w:rsidRPr="00AC4C05">
        <w:rPr>
          <w:rFonts w:ascii="Calibri" w:eastAsia="Times New Roman" w:hAnsi="Calibri" w:cs="Calibri"/>
          <w:color w:val="000000"/>
          <w:kern w:val="0"/>
          <w:bdr w:val="none" w:sz="0" w:space="0" w:color="auto" w:frame="1"/>
          <w14:ligatures w14:val="none"/>
        </w:rPr>
        <w:t>112-117)</w:t>
      </w:r>
    </w:p>
    <w:p w14:paraId="1A69E671" w14:textId="37DC09FA" w:rsidR="00AC4C05" w:rsidRPr="00AC4C05" w:rsidRDefault="00AC4C05" w:rsidP="00AC4C05">
      <w:pPr>
        <w:shd w:val="clear" w:color="auto" w:fill="F4F4F4"/>
        <w:spacing w:line="240" w:lineRule="auto"/>
        <w:rPr>
          <w:rFonts w:ascii="Arial" w:eastAsia="Times New Roman" w:hAnsi="Arial" w:cs="Arial"/>
          <w:color w:val="000000"/>
          <w:kern w:val="0"/>
          <w:sz w:val="20"/>
          <w:szCs w:val="20"/>
          <w14:ligatures w14:val="none"/>
        </w:rPr>
      </w:pPr>
    </w:p>
    <w:p w14:paraId="2AEBE8F6" w14:textId="55B7F33C" w:rsidR="000B0F7D" w:rsidRPr="005D65FB" w:rsidRDefault="005D65FB" w:rsidP="005D65FB">
      <w:pPr>
        <w:shd w:val="clear" w:color="auto" w:fill="F4F4F4"/>
        <w:spacing w:line="240" w:lineRule="auto"/>
        <w:ind w:left="720" w:hanging="720"/>
        <w:rPr>
          <w:rFonts w:ascii="Arial" w:eastAsia="Times New Roman" w:hAnsi="Arial" w:cs="Arial"/>
          <w:color w:val="000000"/>
          <w:kern w:val="0"/>
          <w:sz w:val="20"/>
          <w:szCs w:val="20"/>
          <w14:ligatures w14:val="none"/>
        </w:rPr>
      </w:pPr>
      <w:r>
        <w:rPr>
          <w:rFonts w:ascii="Arial" w:eastAsia="Times New Roman" w:hAnsi="Arial" w:cs="Arial"/>
          <w:color w:val="000000"/>
          <w:kern w:val="0"/>
          <w:sz w:val="24"/>
          <w:szCs w:val="24"/>
          <w:bdr w:val="none" w:sz="0" w:space="0" w:color="auto" w:frame="1"/>
          <w14:ligatures w14:val="none"/>
        </w:rPr>
        <w:t>5/8</w:t>
      </w:r>
      <w:r>
        <w:rPr>
          <w:rFonts w:ascii="Arial" w:eastAsia="Times New Roman" w:hAnsi="Arial" w:cs="Arial"/>
          <w:color w:val="000000"/>
          <w:kern w:val="0"/>
          <w:sz w:val="24"/>
          <w:szCs w:val="24"/>
          <w:bdr w:val="none" w:sz="0" w:space="0" w:color="auto" w:frame="1"/>
          <w14:ligatures w14:val="none"/>
        </w:rPr>
        <w:tab/>
      </w:r>
      <w:r w:rsidR="00AC4C05" w:rsidRPr="00AC4C05">
        <w:rPr>
          <w:rFonts w:ascii="Arial" w:eastAsia="Times New Roman" w:hAnsi="Arial" w:cs="Arial"/>
          <w:color w:val="000000"/>
          <w:kern w:val="0"/>
          <w:sz w:val="24"/>
          <w:szCs w:val="24"/>
          <w:bdr w:val="none" w:sz="0" w:space="0" w:color="auto" w:frame="1"/>
          <w14:ligatures w14:val="none"/>
        </w:rPr>
        <w:t>Choose Appropriate Language (170-179)</w:t>
      </w:r>
      <w:r>
        <w:rPr>
          <w:rFonts w:ascii="Arial" w:eastAsia="Times New Roman" w:hAnsi="Arial" w:cs="Arial"/>
          <w:color w:val="000000"/>
          <w:kern w:val="0"/>
          <w:sz w:val="24"/>
          <w:szCs w:val="24"/>
          <w:bdr w:val="none" w:sz="0" w:space="0" w:color="auto" w:frame="1"/>
          <w14:ligatures w14:val="none"/>
        </w:rPr>
        <w:t xml:space="preserve"> Rules for Writers; </w:t>
      </w:r>
      <w:r w:rsidR="00AC4C05" w:rsidRPr="00AC4C05">
        <w:rPr>
          <w:rFonts w:ascii="Arial" w:eastAsia="Times New Roman" w:hAnsi="Arial" w:cs="Arial"/>
          <w:color w:val="000000"/>
          <w:kern w:val="0"/>
          <w:sz w:val="24"/>
          <w:szCs w:val="24"/>
          <w:bdr w:val="none" w:sz="0" w:space="0" w:color="auto" w:frame="1"/>
          <w14:ligatures w14:val="none"/>
        </w:rPr>
        <w:t>"Why We Work" in Across Cultures</w:t>
      </w:r>
    </w:p>
    <w:p w14:paraId="5891344F" w14:textId="77777777" w:rsidR="000B0F7D" w:rsidRDefault="000B0F7D" w:rsidP="00F262B4">
      <w:pPr>
        <w:pStyle w:val="NormalWeb"/>
        <w:spacing w:before="0" w:beforeAutospacing="0" w:after="0" w:afterAutospacing="0"/>
      </w:pPr>
    </w:p>
    <w:p w14:paraId="25AAEECD" w14:textId="7E6E5265" w:rsidR="000B0F7D" w:rsidRPr="00E7721E" w:rsidRDefault="000B0F7D" w:rsidP="00F262B4">
      <w:pPr>
        <w:pStyle w:val="NormalWeb"/>
        <w:spacing w:before="0" w:beforeAutospacing="0" w:after="0" w:afterAutospacing="0"/>
        <w:rPr>
          <w:b/>
          <w:bCs/>
          <w:sz w:val="28"/>
          <w:szCs w:val="28"/>
        </w:rPr>
      </w:pPr>
      <w:r w:rsidRPr="00E7721E">
        <w:rPr>
          <w:b/>
          <w:bCs/>
          <w:sz w:val="28"/>
          <w:szCs w:val="28"/>
        </w:rPr>
        <w:lastRenderedPageBreak/>
        <w:t>Week 10</w:t>
      </w:r>
    </w:p>
    <w:p w14:paraId="7F491688" w14:textId="77777777" w:rsidR="00FF1EB4" w:rsidRDefault="00FF1EB4" w:rsidP="00F262B4">
      <w:pPr>
        <w:pStyle w:val="NormalWeb"/>
        <w:spacing w:before="0" w:beforeAutospacing="0" w:after="0" w:afterAutospacing="0"/>
      </w:pPr>
    </w:p>
    <w:p w14:paraId="39679F90" w14:textId="4CA7BD44" w:rsidR="00FF1EB4" w:rsidRDefault="007C74B4" w:rsidP="009E079F">
      <w:pPr>
        <w:pStyle w:val="NormalWeb"/>
        <w:spacing w:before="0" w:beforeAutospacing="0" w:after="0" w:afterAutospacing="0"/>
        <w:ind w:left="720" w:hanging="720"/>
      </w:pPr>
      <w:r>
        <w:t>5/13</w:t>
      </w:r>
      <w:r w:rsidR="008071AD">
        <w:tab/>
      </w:r>
      <w:r w:rsidR="0020046A">
        <w:t>“</w:t>
      </w:r>
      <w:r w:rsidR="008071AD">
        <w:t>Why We Crave Horror Movies</w:t>
      </w:r>
      <w:r w:rsidR="0020046A">
        <w:t>”</w:t>
      </w:r>
      <w:r w:rsidR="009E079F">
        <w:t xml:space="preserve"> in Across </w:t>
      </w:r>
      <w:r w:rsidR="00314519">
        <w:t xml:space="preserve">Cultures; </w:t>
      </w:r>
      <w:r w:rsidR="00314519">
        <w:rPr>
          <w:rFonts w:ascii="Arial" w:hAnsi="Arial" w:cs="Arial"/>
          <w:color w:val="000000"/>
          <w:sz w:val="20"/>
          <w:szCs w:val="20"/>
          <w:shd w:val="clear" w:color="auto" w:fill="F4F4F4"/>
        </w:rPr>
        <w:t>Quotations</w:t>
      </w:r>
      <w:r w:rsidR="0020046A">
        <w:rPr>
          <w:rFonts w:ascii="Arial" w:hAnsi="Arial" w:cs="Arial"/>
          <w:color w:val="000000"/>
          <w:sz w:val="20"/>
          <w:szCs w:val="20"/>
          <w:shd w:val="clear" w:color="auto" w:fill="F4F4F4"/>
        </w:rPr>
        <w:t>: Rules for Writers (323-329)</w:t>
      </w:r>
    </w:p>
    <w:p w14:paraId="0AF47D4A" w14:textId="77777777" w:rsidR="007C74B4" w:rsidRDefault="007C74B4" w:rsidP="00F262B4">
      <w:pPr>
        <w:pStyle w:val="NormalWeb"/>
        <w:spacing w:before="0" w:beforeAutospacing="0" w:after="0" w:afterAutospacing="0"/>
      </w:pPr>
    </w:p>
    <w:p w14:paraId="5708ACF5" w14:textId="0A4B16D2" w:rsidR="007C74B4" w:rsidRDefault="007C74B4" w:rsidP="00BF210A">
      <w:pPr>
        <w:pStyle w:val="NormalWeb"/>
        <w:spacing w:before="0" w:beforeAutospacing="0" w:after="0" w:afterAutospacing="0"/>
        <w:ind w:left="720" w:hanging="720"/>
      </w:pPr>
      <w:r>
        <w:t>5/15</w:t>
      </w:r>
      <w:r w:rsidR="00EB20B9">
        <w:tab/>
      </w:r>
      <w:r w:rsidR="008071AD">
        <w:t>Too Much Technology</w:t>
      </w:r>
      <w:r w:rsidR="009E079F">
        <w:t xml:space="preserve"> in Across Cultures; Inserting Quotations</w:t>
      </w:r>
      <w:r w:rsidR="00BF210A">
        <w:t xml:space="preserve"> (materials provided in class)</w:t>
      </w:r>
    </w:p>
    <w:p w14:paraId="49232FD9" w14:textId="77777777" w:rsidR="00CB5EFB" w:rsidRDefault="00CB5EFB" w:rsidP="00BF210A">
      <w:pPr>
        <w:pStyle w:val="NormalWeb"/>
        <w:spacing w:before="0" w:beforeAutospacing="0" w:after="0" w:afterAutospacing="0"/>
        <w:ind w:left="720" w:hanging="720"/>
      </w:pPr>
    </w:p>
    <w:p w14:paraId="79F4B167" w14:textId="37E4768F" w:rsidR="00BF210A" w:rsidRDefault="00BF210A" w:rsidP="00BF210A">
      <w:pPr>
        <w:pStyle w:val="NormalWeb"/>
        <w:spacing w:before="0" w:beforeAutospacing="0" w:after="0" w:afterAutospacing="0"/>
        <w:ind w:left="720" w:hanging="720"/>
      </w:pPr>
      <w:r>
        <w:t>ENA: Practice</w:t>
      </w:r>
      <w:r w:rsidR="00F87CEE">
        <w:t xml:space="preserve"> Inserting</w:t>
      </w:r>
      <w:r>
        <w:t xml:space="preserve"> Quotations; </w:t>
      </w:r>
      <w:r w:rsidR="00CB5EFB">
        <w:t>Active reading/paragraph writing practice</w:t>
      </w:r>
    </w:p>
    <w:p w14:paraId="13DD06D9" w14:textId="77777777" w:rsidR="007C74B4" w:rsidRDefault="007C74B4" w:rsidP="00F262B4">
      <w:pPr>
        <w:pStyle w:val="NormalWeb"/>
        <w:spacing w:before="0" w:beforeAutospacing="0" w:after="0" w:afterAutospacing="0"/>
      </w:pPr>
    </w:p>
    <w:p w14:paraId="55415A28" w14:textId="77777777" w:rsidR="00D97B96" w:rsidRDefault="00D97B96" w:rsidP="00F262B4">
      <w:pPr>
        <w:pStyle w:val="NormalWeb"/>
        <w:spacing w:before="0" w:beforeAutospacing="0" w:after="0" w:afterAutospacing="0"/>
      </w:pPr>
    </w:p>
    <w:p w14:paraId="738836F1" w14:textId="000830B6" w:rsidR="007C74B4" w:rsidRPr="00E7721E" w:rsidRDefault="007C74B4" w:rsidP="00F262B4">
      <w:pPr>
        <w:pStyle w:val="NormalWeb"/>
        <w:spacing w:before="0" w:beforeAutospacing="0" w:after="0" w:afterAutospacing="0"/>
        <w:rPr>
          <w:b/>
          <w:bCs/>
          <w:sz w:val="28"/>
          <w:szCs w:val="28"/>
        </w:rPr>
      </w:pPr>
      <w:r w:rsidRPr="00E7721E">
        <w:rPr>
          <w:b/>
          <w:bCs/>
          <w:sz w:val="28"/>
          <w:szCs w:val="28"/>
        </w:rPr>
        <w:t>Week 11</w:t>
      </w:r>
    </w:p>
    <w:p w14:paraId="1C9224A0" w14:textId="77777777" w:rsidR="007C74B4" w:rsidRDefault="007C74B4" w:rsidP="00F262B4">
      <w:pPr>
        <w:pStyle w:val="NormalWeb"/>
        <w:spacing w:before="0" w:beforeAutospacing="0" w:after="0" w:afterAutospacing="0"/>
      </w:pPr>
    </w:p>
    <w:p w14:paraId="19BBD402" w14:textId="5BCE6476" w:rsidR="007C74B4" w:rsidRPr="00D97B96" w:rsidRDefault="007C74B4" w:rsidP="00D97B96">
      <w:pPr>
        <w:shd w:val="clear" w:color="auto" w:fill="F4F4F4"/>
        <w:rPr>
          <w:rFonts w:ascii="Arial" w:eastAsia="Times New Roman" w:hAnsi="Arial" w:cs="Arial"/>
          <w:color w:val="000000"/>
          <w:kern w:val="0"/>
          <w:sz w:val="20"/>
          <w:szCs w:val="20"/>
          <w14:ligatures w14:val="none"/>
        </w:rPr>
      </w:pPr>
      <w:r>
        <w:t>5/20</w:t>
      </w:r>
      <w:r w:rsidR="00EB20B9">
        <w:tab/>
      </w:r>
      <w:r w:rsidR="00D97B96" w:rsidRPr="00D97B96">
        <w:rPr>
          <w:rFonts w:ascii="Arial" w:eastAsia="Times New Roman" w:hAnsi="Arial" w:cs="Arial"/>
          <w:color w:val="000000"/>
          <w:kern w:val="0"/>
          <w:sz w:val="20"/>
          <w:szCs w:val="20"/>
          <w14:ligatures w14:val="none"/>
        </w:rPr>
        <w:t>Capital Letters (356-360) Rules for Writers</w:t>
      </w:r>
      <w:r w:rsidR="00D97B96">
        <w:rPr>
          <w:rFonts w:ascii="Arial" w:eastAsia="Times New Roman" w:hAnsi="Arial" w:cs="Arial"/>
          <w:color w:val="000000"/>
          <w:kern w:val="0"/>
          <w:sz w:val="20"/>
          <w:szCs w:val="20"/>
          <w14:ligatures w14:val="none"/>
        </w:rPr>
        <w:t xml:space="preserve">; </w:t>
      </w:r>
      <w:r w:rsidR="00D97B96">
        <w:t>“</w:t>
      </w:r>
      <w:r w:rsidR="00EB20B9">
        <w:t>The Man I Killed</w:t>
      </w:r>
      <w:r w:rsidR="00D97B96">
        <w:t>” Across Cultures</w:t>
      </w:r>
    </w:p>
    <w:p w14:paraId="48B8E959" w14:textId="77777777" w:rsidR="007C74B4" w:rsidRDefault="007C74B4" w:rsidP="00F262B4">
      <w:pPr>
        <w:pStyle w:val="NormalWeb"/>
        <w:spacing w:before="0" w:beforeAutospacing="0" w:after="0" w:afterAutospacing="0"/>
      </w:pPr>
    </w:p>
    <w:p w14:paraId="4D5A8E98" w14:textId="58B65FF9" w:rsidR="007C74B4" w:rsidRDefault="007C74B4" w:rsidP="00FD277E">
      <w:pPr>
        <w:pStyle w:val="NormalWeb"/>
        <w:spacing w:before="0" w:beforeAutospacing="0" w:after="0" w:afterAutospacing="0"/>
        <w:ind w:left="720" w:hanging="720"/>
      </w:pPr>
      <w:r>
        <w:t>5/22</w:t>
      </w:r>
      <w:r w:rsidR="00EB20B9">
        <w:tab/>
      </w:r>
      <w:r w:rsidR="00D97B96">
        <w:t>“</w:t>
      </w:r>
      <w:r w:rsidR="00EB20B9">
        <w:t>Roughing It</w:t>
      </w:r>
      <w:r w:rsidR="00D97B96">
        <w:t>” (Link Provided in Blackboard)</w:t>
      </w:r>
      <w:r w:rsidR="00FD277E">
        <w:t>; Grammar Review (materials provided in class)</w:t>
      </w:r>
    </w:p>
    <w:p w14:paraId="0E4A1DB0" w14:textId="77777777" w:rsidR="00D97B96" w:rsidRDefault="00D97B96" w:rsidP="00F262B4">
      <w:pPr>
        <w:pStyle w:val="NormalWeb"/>
        <w:spacing w:before="0" w:beforeAutospacing="0" w:after="0" w:afterAutospacing="0"/>
      </w:pPr>
    </w:p>
    <w:p w14:paraId="70A3A2BA" w14:textId="77777777" w:rsidR="00D97B96" w:rsidRPr="00D97B96" w:rsidRDefault="00D97B96" w:rsidP="00D97B96">
      <w:pPr>
        <w:shd w:val="clear" w:color="auto" w:fill="F4F4F4"/>
        <w:spacing w:line="240" w:lineRule="auto"/>
        <w:rPr>
          <w:rFonts w:ascii="Arial" w:eastAsia="Times New Roman" w:hAnsi="Arial" w:cs="Arial"/>
          <w:color w:val="000000"/>
          <w:kern w:val="0"/>
          <w:sz w:val="20"/>
          <w:szCs w:val="20"/>
          <w14:ligatures w14:val="none"/>
        </w:rPr>
      </w:pPr>
      <w:r w:rsidRPr="00D97B96">
        <w:rPr>
          <w:rFonts w:ascii="Arial" w:eastAsia="Times New Roman" w:hAnsi="Arial" w:cs="Arial"/>
          <w:color w:val="000000"/>
          <w:kern w:val="0"/>
          <w:sz w:val="20"/>
          <w:szCs w:val="20"/>
          <w14:ligatures w14:val="none"/>
        </w:rPr>
        <w:t>PLEASE FINISH YOUR RESEARCH PAPERS AND SUBMIT THEM BY THE END OF THE WEEK.</w:t>
      </w:r>
    </w:p>
    <w:p w14:paraId="76D1242E" w14:textId="3E0A6310" w:rsidR="00D97B96" w:rsidRPr="00163654" w:rsidRDefault="00D97B96" w:rsidP="00D97B96">
      <w:pPr>
        <w:shd w:val="clear" w:color="auto" w:fill="F4F4F4"/>
        <w:spacing w:line="240" w:lineRule="auto"/>
        <w:rPr>
          <w:rFonts w:ascii="Arial" w:eastAsia="Times New Roman" w:hAnsi="Arial" w:cs="Arial"/>
          <w:b/>
          <w:bCs/>
          <w:color w:val="000000"/>
          <w:kern w:val="0"/>
          <w:sz w:val="28"/>
          <w:szCs w:val="28"/>
          <w:u w:val="single"/>
          <w14:ligatures w14:val="none"/>
        </w:rPr>
      </w:pPr>
      <w:r w:rsidRPr="00D97B96">
        <w:rPr>
          <w:rFonts w:ascii="Arial" w:eastAsia="Times New Roman" w:hAnsi="Arial" w:cs="Arial"/>
          <w:b/>
          <w:bCs/>
          <w:color w:val="000000"/>
          <w:kern w:val="0"/>
          <w:sz w:val="28"/>
          <w:szCs w:val="28"/>
          <w:u w:val="single"/>
          <w14:ligatures w14:val="none"/>
        </w:rPr>
        <w:t>Research Papers Due</w:t>
      </w:r>
    </w:p>
    <w:p w14:paraId="58E552BB" w14:textId="19590221" w:rsidR="00D97B96" w:rsidRPr="00163654" w:rsidRDefault="00F9056E" w:rsidP="00163654">
      <w:pPr>
        <w:shd w:val="clear" w:color="auto" w:fill="F4F4F4"/>
        <w:spacing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ENA: Capital Letters/</w:t>
      </w:r>
      <w:r w:rsidR="00FD277E">
        <w:rPr>
          <w:rFonts w:ascii="Arial" w:eastAsia="Times New Roman" w:hAnsi="Arial" w:cs="Arial"/>
          <w:color w:val="000000"/>
          <w:kern w:val="0"/>
          <w:sz w:val="24"/>
          <w:szCs w:val="24"/>
          <w14:ligatures w14:val="none"/>
        </w:rPr>
        <w:t>Grammar Review; Active Reading/paragraph writing practice</w:t>
      </w:r>
    </w:p>
    <w:p w14:paraId="7486153B" w14:textId="77777777" w:rsidR="007C74B4" w:rsidRDefault="007C74B4" w:rsidP="00F262B4">
      <w:pPr>
        <w:pStyle w:val="NormalWeb"/>
        <w:spacing w:before="0" w:beforeAutospacing="0" w:after="0" w:afterAutospacing="0"/>
      </w:pPr>
    </w:p>
    <w:p w14:paraId="56C88B52" w14:textId="1E0CA1BE" w:rsidR="007C74B4" w:rsidRPr="00E7721E" w:rsidRDefault="007C74B4" w:rsidP="00F262B4">
      <w:pPr>
        <w:pStyle w:val="NormalWeb"/>
        <w:spacing w:before="0" w:beforeAutospacing="0" w:after="0" w:afterAutospacing="0"/>
        <w:rPr>
          <w:b/>
          <w:bCs/>
          <w:sz w:val="28"/>
          <w:szCs w:val="28"/>
        </w:rPr>
      </w:pPr>
      <w:r w:rsidRPr="00E7721E">
        <w:rPr>
          <w:b/>
          <w:bCs/>
          <w:sz w:val="28"/>
          <w:szCs w:val="28"/>
        </w:rPr>
        <w:t>Week 12</w:t>
      </w:r>
    </w:p>
    <w:p w14:paraId="1FDFFF9D" w14:textId="77777777" w:rsidR="007C74B4" w:rsidRDefault="007C74B4" w:rsidP="00F262B4">
      <w:pPr>
        <w:pStyle w:val="NormalWeb"/>
        <w:spacing w:before="0" w:beforeAutospacing="0" w:after="0" w:afterAutospacing="0"/>
      </w:pPr>
    </w:p>
    <w:p w14:paraId="012703D3" w14:textId="7B2535F6" w:rsidR="007C74B4" w:rsidRPr="00163654" w:rsidRDefault="007C74B4" w:rsidP="00F262B4">
      <w:pPr>
        <w:pStyle w:val="NormalWeb"/>
        <w:spacing w:before="0" w:beforeAutospacing="0" w:after="0" w:afterAutospacing="0"/>
        <w:rPr>
          <w:b/>
          <w:bCs/>
          <w:u w:val="single"/>
        </w:rPr>
      </w:pPr>
      <w:r w:rsidRPr="00163654">
        <w:rPr>
          <w:b/>
          <w:bCs/>
          <w:u w:val="single"/>
        </w:rPr>
        <w:t>5/</w:t>
      </w:r>
      <w:r w:rsidR="000F77A6" w:rsidRPr="00163654">
        <w:rPr>
          <w:b/>
          <w:bCs/>
          <w:u w:val="single"/>
        </w:rPr>
        <w:t>27</w:t>
      </w:r>
      <w:r w:rsidR="000F77A6" w:rsidRPr="00163654">
        <w:rPr>
          <w:b/>
          <w:bCs/>
          <w:u w:val="single"/>
        </w:rPr>
        <w:tab/>
        <w:t>NO CLASS (SCHOOL CLOSED)</w:t>
      </w:r>
    </w:p>
    <w:p w14:paraId="05FD057F" w14:textId="77777777" w:rsidR="000F77A6" w:rsidRDefault="000F77A6" w:rsidP="00F262B4">
      <w:pPr>
        <w:pStyle w:val="NormalWeb"/>
        <w:spacing w:before="0" w:beforeAutospacing="0" w:after="0" w:afterAutospacing="0"/>
      </w:pPr>
    </w:p>
    <w:p w14:paraId="66C174F7" w14:textId="07A65BFF" w:rsidR="000F77A6" w:rsidRDefault="000F77A6" w:rsidP="00F262B4">
      <w:pPr>
        <w:pStyle w:val="NormalWeb"/>
        <w:spacing w:before="0" w:beforeAutospacing="0" w:after="0" w:afterAutospacing="0"/>
      </w:pPr>
      <w:r>
        <w:t>5/29</w:t>
      </w:r>
      <w:r w:rsidR="009470CC">
        <w:tab/>
      </w:r>
      <w:r w:rsidR="00163654">
        <w:t>“</w:t>
      </w:r>
      <w:r w:rsidR="009470CC">
        <w:t>The Lottery</w:t>
      </w:r>
      <w:r w:rsidR="00163654">
        <w:t>” in Across Cultures; Symbolism</w:t>
      </w:r>
      <w:r w:rsidR="00AA7DC9">
        <w:t xml:space="preserve"> in Literature (materials provided in class)</w:t>
      </w:r>
    </w:p>
    <w:p w14:paraId="4404549A" w14:textId="77777777" w:rsidR="00AA7DC9" w:rsidRDefault="00AA7DC9" w:rsidP="00F262B4">
      <w:pPr>
        <w:pStyle w:val="NormalWeb"/>
        <w:spacing w:before="0" w:beforeAutospacing="0" w:after="0" w:afterAutospacing="0"/>
      </w:pPr>
    </w:p>
    <w:p w14:paraId="12D871CC" w14:textId="3A06A069" w:rsidR="00AA7DC9" w:rsidRDefault="00AA7DC9" w:rsidP="00F262B4">
      <w:pPr>
        <w:pStyle w:val="NormalWeb"/>
        <w:spacing w:before="0" w:beforeAutospacing="0" w:after="0" w:afterAutospacing="0"/>
      </w:pPr>
      <w:r>
        <w:t xml:space="preserve">ENA: </w:t>
      </w:r>
      <w:r w:rsidR="002F3453">
        <w:t>Symbolism in popular media</w:t>
      </w:r>
      <w:r w:rsidR="005C5C73">
        <w:t>/paragraph writing practice</w:t>
      </w:r>
    </w:p>
    <w:p w14:paraId="276F3955" w14:textId="77777777" w:rsidR="000F77A6" w:rsidRDefault="000F77A6" w:rsidP="00F262B4">
      <w:pPr>
        <w:pStyle w:val="NormalWeb"/>
        <w:spacing w:before="0" w:beforeAutospacing="0" w:after="0" w:afterAutospacing="0"/>
      </w:pPr>
    </w:p>
    <w:p w14:paraId="55F073C1" w14:textId="3B72E0E9" w:rsidR="000F77A6" w:rsidRPr="00E7721E" w:rsidRDefault="000F77A6" w:rsidP="00F262B4">
      <w:pPr>
        <w:pStyle w:val="NormalWeb"/>
        <w:spacing w:before="0" w:beforeAutospacing="0" w:after="0" w:afterAutospacing="0"/>
        <w:rPr>
          <w:b/>
          <w:bCs/>
          <w:sz w:val="28"/>
          <w:szCs w:val="28"/>
        </w:rPr>
      </w:pPr>
      <w:r w:rsidRPr="00E7721E">
        <w:rPr>
          <w:b/>
          <w:bCs/>
          <w:sz w:val="28"/>
          <w:szCs w:val="28"/>
        </w:rPr>
        <w:t>Week 13</w:t>
      </w:r>
    </w:p>
    <w:p w14:paraId="2F237AB8" w14:textId="77777777" w:rsidR="000F77A6" w:rsidRDefault="000F77A6" w:rsidP="00F262B4">
      <w:pPr>
        <w:pStyle w:val="NormalWeb"/>
        <w:spacing w:before="0" w:beforeAutospacing="0" w:after="0" w:afterAutospacing="0"/>
      </w:pPr>
    </w:p>
    <w:p w14:paraId="32B9D206" w14:textId="53B4173C" w:rsidR="000F77A6" w:rsidRDefault="00ED3A7C" w:rsidP="00F262B4">
      <w:pPr>
        <w:pStyle w:val="NormalWeb"/>
        <w:spacing w:before="0" w:beforeAutospacing="0" w:after="0" w:afterAutospacing="0"/>
      </w:pPr>
      <w:r>
        <w:t>6/3</w:t>
      </w:r>
      <w:r w:rsidR="007C6CA2">
        <w:tab/>
        <w:t>Last Live Meeting</w:t>
      </w:r>
      <w:r w:rsidR="004B1AA2">
        <w:t xml:space="preserve">: </w:t>
      </w:r>
      <w:r w:rsidR="009470CC">
        <w:t>Stone Throwing in India, an Annual Bash</w:t>
      </w:r>
      <w:r w:rsidR="005C5C73">
        <w:t>; Grammar Review</w:t>
      </w:r>
    </w:p>
    <w:p w14:paraId="6E359C6B" w14:textId="77777777" w:rsidR="00426C50" w:rsidRDefault="00426C50" w:rsidP="00F262B4">
      <w:pPr>
        <w:pStyle w:val="NormalWeb"/>
        <w:spacing w:before="0" w:beforeAutospacing="0" w:after="0" w:afterAutospacing="0"/>
      </w:pPr>
    </w:p>
    <w:p w14:paraId="3F58C3B9" w14:textId="3DF96C5D" w:rsidR="00426C50" w:rsidRDefault="00426C50" w:rsidP="00F262B4">
      <w:pPr>
        <w:pStyle w:val="NormalWeb"/>
        <w:spacing w:before="0" w:beforeAutospacing="0" w:after="0" w:afterAutospacing="0"/>
      </w:pPr>
      <w:r>
        <w:t>ENA:</w:t>
      </w:r>
      <w:r>
        <w:tab/>
        <w:t>Grammar Review/</w:t>
      </w:r>
      <w:r w:rsidR="00D570A5">
        <w:t>TBA</w:t>
      </w:r>
    </w:p>
    <w:p w14:paraId="25E30EBA" w14:textId="77777777" w:rsidR="00ED3A7C" w:rsidRDefault="00ED3A7C" w:rsidP="00F262B4">
      <w:pPr>
        <w:pStyle w:val="NormalWeb"/>
        <w:spacing w:before="0" w:beforeAutospacing="0" w:after="0" w:afterAutospacing="0"/>
      </w:pPr>
    </w:p>
    <w:p w14:paraId="25CC7D0E" w14:textId="7E512324" w:rsidR="0022775D" w:rsidRDefault="00ED3A7C" w:rsidP="0022775D">
      <w:pPr>
        <w:pStyle w:val="NormalWeb"/>
        <w:spacing w:before="0" w:beforeAutospacing="0" w:after="0" w:afterAutospacing="0"/>
      </w:pPr>
      <w:r>
        <w:t>6/5</w:t>
      </w:r>
      <w:r w:rsidR="004A4EA5">
        <w:tab/>
        <w:t xml:space="preserve">FINAL </w:t>
      </w:r>
      <w:r w:rsidR="0022775D">
        <w:t xml:space="preserve">TOPIC: Please complete your </w:t>
      </w:r>
      <w:r w:rsidR="00D16696">
        <w:t>final</w:t>
      </w:r>
      <w:r w:rsidR="0022775D">
        <w:t xml:space="preserve"> topic this week. We will </w:t>
      </w:r>
      <w:r w:rsidR="0022775D" w:rsidRPr="003B17A8">
        <w:rPr>
          <w:b/>
          <w:bCs/>
          <w:u w:val="single"/>
        </w:rPr>
        <w:t>not</w:t>
      </w:r>
      <w:r w:rsidR="0022775D">
        <w:t xml:space="preserve"> meet for instruction 6/5 as you would normally have the time in class to complete this assignment.</w:t>
      </w:r>
    </w:p>
    <w:p w14:paraId="556752EC" w14:textId="30E64872" w:rsidR="00ED3A7C" w:rsidRDefault="00ED3A7C" w:rsidP="00F262B4">
      <w:pPr>
        <w:pStyle w:val="NormalWeb"/>
        <w:spacing w:before="0" w:beforeAutospacing="0" w:after="0" w:afterAutospacing="0"/>
      </w:pPr>
    </w:p>
    <w:p w14:paraId="469883E0" w14:textId="24EDD7E3" w:rsidR="00ED3A7C" w:rsidRPr="00E7721E" w:rsidRDefault="00ED3A7C" w:rsidP="00F262B4">
      <w:pPr>
        <w:pStyle w:val="NormalWeb"/>
        <w:spacing w:before="0" w:beforeAutospacing="0" w:after="0" w:afterAutospacing="0"/>
        <w:rPr>
          <w:b/>
          <w:bCs/>
          <w:sz w:val="28"/>
          <w:szCs w:val="28"/>
        </w:rPr>
      </w:pPr>
      <w:r w:rsidRPr="00E7721E">
        <w:rPr>
          <w:b/>
          <w:bCs/>
          <w:sz w:val="28"/>
          <w:szCs w:val="28"/>
        </w:rPr>
        <w:t>Week 14</w:t>
      </w:r>
    </w:p>
    <w:p w14:paraId="62E29C4A" w14:textId="77777777" w:rsidR="007C6CA2" w:rsidRDefault="007C6CA2" w:rsidP="00F262B4">
      <w:pPr>
        <w:pStyle w:val="NormalWeb"/>
        <w:spacing w:before="0" w:beforeAutospacing="0" w:after="0" w:afterAutospacing="0"/>
      </w:pPr>
    </w:p>
    <w:p w14:paraId="6728DE5E" w14:textId="348F8699" w:rsidR="00FC0F08" w:rsidRDefault="00FC0F08" w:rsidP="00F262B4">
      <w:pPr>
        <w:pStyle w:val="NormalWeb"/>
        <w:spacing w:before="0" w:beforeAutospacing="0" w:after="0" w:afterAutospacing="0"/>
      </w:pPr>
      <w:r>
        <w:t>Finals Week</w:t>
      </w:r>
      <w:r w:rsidR="006257C5">
        <w:t xml:space="preserve"> (</w:t>
      </w:r>
      <w:r w:rsidR="006257C5" w:rsidRPr="00E7721E">
        <w:rPr>
          <w:b/>
          <w:bCs/>
          <w:u w:val="single"/>
        </w:rPr>
        <w:t>We do NOT meet</w:t>
      </w:r>
      <w:r w:rsidR="006257C5">
        <w:t>);</w:t>
      </w:r>
      <w:r>
        <w:t xml:space="preserve"> ALL WORK DUE BY 6/13 @ 5PM</w:t>
      </w:r>
    </w:p>
    <w:p w14:paraId="41970F64" w14:textId="7A42E7D3" w:rsidR="00FC0F08" w:rsidRDefault="00FC0F08" w:rsidP="00F262B4">
      <w:pPr>
        <w:pStyle w:val="NormalWeb"/>
        <w:spacing w:before="0" w:beforeAutospacing="0" w:after="0" w:afterAutospacing="0"/>
      </w:pPr>
      <w:r>
        <w:t>Grades Due 6/16</w:t>
      </w:r>
    </w:p>
    <w:p w14:paraId="34E10A28" w14:textId="77777777" w:rsidR="00AE7851" w:rsidRDefault="00AE7851" w:rsidP="00F262B4">
      <w:pPr>
        <w:pStyle w:val="NormalWeb"/>
        <w:spacing w:before="0" w:beforeAutospacing="0" w:after="0" w:afterAutospacing="0"/>
      </w:pPr>
    </w:p>
    <w:p w14:paraId="4ADD1346" w14:textId="77777777" w:rsidR="00AE7851" w:rsidRDefault="00AE7851" w:rsidP="00AE7851">
      <w:pPr>
        <w:pStyle w:val="NormalWeb"/>
        <w:spacing w:before="0" w:beforeAutospacing="0" w:after="0" w:afterAutospacing="0"/>
        <w:rPr>
          <w:b/>
          <w:bCs/>
          <w:u w:val="single"/>
        </w:rPr>
      </w:pPr>
    </w:p>
    <w:p w14:paraId="17E54E69" w14:textId="77777777" w:rsidR="00AE7851" w:rsidRDefault="00AE7851" w:rsidP="00AE7851">
      <w:pPr>
        <w:pStyle w:val="NormalWeb"/>
        <w:spacing w:before="0" w:beforeAutospacing="0" w:after="0" w:afterAutospacing="0"/>
        <w:rPr>
          <w:b/>
          <w:bCs/>
          <w:u w:val="single"/>
        </w:rPr>
      </w:pPr>
    </w:p>
    <w:p w14:paraId="599AF9FE" w14:textId="1E395101" w:rsidR="00AE7851" w:rsidRPr="00AB0CAC" w:rsidRDefault="00AE7851" w:rsidP="00AE7851">
      <w:pPr>
        <w:pStyle w:val="NormalWeb"/>
        <w:spacing w:before="0" w:beforeAutospacing="0" w:after="0" w:afterAutospacing="0"/>
        <w:rPr>
          <w:b/>
          <w:bCs/>
          <w:u w:val="single"/>
        </w:rPr>
      </w:pPr>
      <w:r w:rsidRPr="00AB0CAC">
        <w:rPr>
          <w:b/>
          <w:bCs/>
          <w:u w:val="single"/>
        </w:rPr>
        <w:t>Pathways Common Core Student Learning Objectives (SLOs):</w:t>
      </w:r>
    </w:p>
    <w:p w14:paraId="2975749E" w14:textId="77777777" w:rsidR="00AE7851" w:rsidRDefault="00AE7851" w:rsidP="00AE7851">
      <w:pPr>
        <w:pStyle w:val="NormalWeb"/>
        <w:spacing w:before="0" w:beforeAutospacing="0" w:after="0" w:afterAutospacing="0"/>
      </w:pPr>
      <w:r w:rsidRPr="00AB0CAC">
        <w:rPr>
          <w:b/>
          <w:bCs/>
          <w:u w:val="single"/>
        </w:rPr>
        <w:br/>
      </w:r>
      <w:r>
        <w:t>Per the recommendations of the Pathways Six Year Review Report, the following SLOs must be included on all syllabi of courses in the respective Pathways Common Core area, regardless of instructor.</w:t>
      </w:r>
    </w:p>
    <w:p w14:paraId="1A07A818" w14:textId="77777777" w:rsidR="00AE7851" w:rsidRDefault="00AE7851" w:rsidP="00AE7851">
      <w:pPr>
        <w:pStyle w:val="NormalWeb"/>
        <w:spacing w:before="0" w:beforeAutospacing="0" w:after="0" w:afterAutospacing="0"/>
      </w:pPr>
      <w:r>
        <w:br/>
        <w:t>REQUIRED CORE:</w:t>
      </w:r>
    </w:p>
    <w:p w14:paraId="32C85A44" w14:textId="77777777" w:rsidR="00AE7851" w:rsidRDefault="00AE7851" w:rsidP="00AE7851">
      <w:pPr>
        <w:pStyle w:val="NormalWeb"/>
        <w:spacing w:before="0" w:beforeAutospacing="0" w:after="0" w:afterAutospacing="0"/>
      </w:pPr>
      <w:r>
        <w:br/>
        <w:t>English Composition</w:t>
      </w:r>
      <w:r>
        <w:br/>
        <w:t>* Read and listen critically and analytically, including identifying an argument's major assumptions and assertions and evaluating its supporting evidence.</w:t>
      </w:r>
      <w:r>
        <w:br/>
        <w:t>* Write clearly and coherently in varied, academic formats (such as formal essays, research papers, and reports) using standard English and appropriate technology to critique and improve one's own and others' texts.</w:t>
      </w:r>
      <w:r>
        <w:br/>
        <w:t>* Demonstrate research skills using appropriate technology, including gathering, evaluating, and synthesizing primary and secondary sources.</w:t>
      </w:r>
      <w:r>
        <w:br/>
        <w:t>* Support a thesis with well-reasoned arguments, and communicate persuasively across a variety of contexts, purposes, audiences, and media.</w:t>
      </w:r>
      <w:r>
        <w:br/>
        <w:t>* Formulate original ideas and relate them to the ideas of others by employing the conventions of ethical attribution and citation.</w:t>
      </w:r>
    </w:p>
    <w:p w14:paraId="5BEE21FE" w14:textId="77777777" w:rsidR="00AE7851" w:rsidRDefault="00AE7851" w:rsidP="00F262B4">
      <w:pPr>
        <w:pStyle w:val="NormalWeb"/>
        <w:spacing w:before="0" w:beforeAutospacing="0" w:after="0" w:afterAutospacing="0"/>
      </w:pPr>
    </w:p>
    <w:p w14:paraId="6DAECC79" w14:textId="77777777" w:rsidR="00ED3A7C" w:rsidRDefault="00ED3A7C" w:rsidP="00F262B4">
      <w:pPr>
        <w:pStyle w:val="NormalWeb"/>
        <w:spacing w:before="0" w:beforeAutospacing="0" w:after="0" w:afterAutospacing="0"/>
      </w:pPr>
    </w:p>
    <w:p w14:paraId="72400889" w14:textId="77777777" w:rsidR="00ED3A7C" w:rsidRDefault="00ED3A7C" w:rsidP="00F262B4">
      <w:pPr>
        <w:pStyle w:val="NormalWeb"/>
        <w:spacing w:before="0" w:beforeAutospacing="0" w:after="0" w:afterAutospacing="0"/>
      </w:pPr>
    </w:p>
    <w:p w14:paraId="22FC01A3" w14:textId="77777777" w:rsidR="00ED3A7C" w:rsidRDefault="00ED3A7C" w:rsidP="00F262B4">
      <w:pPr>
        <w:pStyle w:val="NormalWeb"/>
        <w:spacing w:before="0" w:beforeAutospacing="0" w:after="0" w:afterAutospacing="0"/>
      </w:pPr>
    </w:p>
    <w:p w14:paraId="05D867BC" w14:textId="77777777" w:rsidR="000B0F7D" w:rsidRDefault="000B0F7D" w:rsidP="00F262B4">
      <w:pPr>
        <w:pStyle w:val="NormalWeb"/>
        <w:spacing w:before="0" w:beforeAutospacing="0" w:after="0" w:afterAutospacing="0"/>
      </w:pPr>
    </w:p>
    <w:p w14:paraId="40CBE02D" w14:textId="77777777" w:rsidR="000B0F7D" w:rsidRDefault="000B0F7D" w:rsidP="00F262B4">
      <w:pPr>
        <w:pStyle w:val="NormalWeb"/>
        <w:spacing w:before="0" w:beforeAutospacing="0" w:after="0" w:afterAutospacing="0"/>
      </w:pPr>
    </w:p>
    <w:p w14:paraId="628F6BB9" w14:textId="77777777" w:rsidR="00E33BF0" w:rsidRDefault="00E33BF0"/>
    <w:sectPr w:rsidR="00E33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D4B12"/>
    <w:multiLevelType w:val="multilevel"/>
    <w:tmpl w:val="7D1C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46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D8"/>
    <w:rsid w:val="00001A2D"/>
    <w:rsid w:val="0000295E"/>
    <w:rsid w:val="00027383"/>
    <w:rsid w:val="000448D3"/>
    <w:rsid w:val="000470ED"/>
    <w:rsid w:val="000471D6"/>
    <w:rsid w:val="00054BCF"/>
    <w:rsid w:val="00060191"/>
    <w:rsid w:val="00066899"/>
    <w:rsid w:val="00076357"/>
    <w:rsid w:val="000932D8"/>
    <w:rsid w:val="000955D9"/>
    <w:rsid w:val="00096462"/>
    <w:rsid w:val="000A26CA"/>
    <w:rsid w:val="000A37E2"/>
    <w:rsid w:val="000B0F7D"/>
    <w:rsid w:val="000C55E4"/>
    <w:rsid w:val="000C6A9A"/>
    <w:rsid w:val="000D6220"/>
    <w:rsid w:val="000F6759"/>
    <w:rsid w:val="000F77A6"/>
    <w:rsid w:val="00100BE1"/>
    <w:rsid w:val="001013D1"/>
    <w:rsid w:val="00110285"/>
    <w:rsid w:val="00112E5B"/>
    <w:rsid w:val="00114534"/>
    <w:rsid w:val="00137CD9"/>
    <w:rsid w:val="00143992"/>
    <w:rsid w:val="00162C4D"/>
    <w:rsid w:val="00163654"/>
    <w:rsid w:val="00163DEA"/>
    <w:rsid w:val="00171F94"/>
    <w:rsid w:val="00177C41"/>
    <w:rsid w:val="00184962"/>
    <w:rsid w:val="00192AA9"/>
    <w:rsid w:val="001A2947"/>
    <w:rsid w:val="001A6DA9"/>
    <w:rsid w:val="001C5140"/>
    <w:rsid w:val="001C66E5"/>
    <w:rsid w:val="001E4B4E"/>
    <w:rsid w:val="001E52D7"/>
    <w:rsid w:val="001F3A42"/>
    <w:rsid w:val="001F4005"/>
    <w:rsid w:val="001F7E41"/>
    <w:rsid w:val="0020046A"/>
    <w:rsid w:val="0020535D"/>
    <w:rsid w:val="00214125"/>
    <w:rsid w:val="00221ECC"/>
    <w:rsid w:val="0022775D"/>
    <w:rsid w:val="00251F42"/>
    <w:rsid w:val="002575F5"/>
    <w:rsid w:val="00260CD0"/>
    <w:rsid w:val="0027531A"/>
    <w:rsid w:val="00292560"/>
    <w:rsid w:val="002A20A0"/>
    <w:rsid w:val="002A6FDA"/>
    <w:rsid w:val="002B212F"/>
    <w:rsid w:val="002B3FCD"/>
    <w:rsid w:val="002C6110"/>
    <w:rsid w:val="002C7345"/>
    <w:rsid w:val="002E3F0D"/>
    <w:rsid w:val="002E752F"/>
    <w:rsid w:val="002F0F4D"/>
    <w:rsid w:val="002F3453"/>
    <w:rsid w:val="002F65C6"/>
    <w:rsid w:val="002F6A13"/>
    <w:rsid w:val="00305743"/>
    <w:rsid w:val="00307B82"/>
    <w:rsid w:val="0031115A"/>
    <w:rsid w:val="00311C85"/>
    <w:rsid w:val="00314519"/>
    <w:rsid w:val="003538A9"/>
    <w:rsid w:val="00362E3B"/>
    <w:rsid w:val="00364ABA"/>
    <w:rsid w:val="003650DB"/>
    <w:rsid w:val="003679E3"/>
    <w:rsid w:val="00370094"/>
    <w:rsid w:val="00380689"/>
    <w:rsid w:val="00383123"/>
    <w:rsid w:val="003A4D49"/>
    <w:rsid w:val="003A6A64"/>
    <w:rsid w:val="003B17A8"/>
    <w:rsid w:val="003D7DB6"/>
    <w:rsid w:val="003E3430"/>
    <w:rsid w:val="003F0BE5"/>
    <w:rsid w:val="003F2CFB"/>
    <w:rsid w:val="004102BB"/>
    <w:rsid w:val="0041117B"/>
    <w:rsid w:val="00412360"/>
    <w:rsid w:val="0041461D"/>
    <w:rsid w:val="00420AA4"/>
    <w:rsid w:val="00420D0C"/>
    <w:rsid w:val="00426C50"/>
    <w:rsid w:val="00430EB6"/>
    <w:rsid w:val="00434BA1"/>
    <w:rsid w:val="004423F3"/>
    <w:rsid w:val="00446DBC"/>
    <w:rsid w:val="00454709"/>
    <w:rsid w:val="00454F1B"/>
    <w:rsid w:val="0046001D"/>
    <w:rsid w:val="00462187"/>
    <w:rsid w:val="00475A63"/>
    <w:rsid w:val="00476355"/>
    <w:rsid w:val="0048120A"/>
    <w:rsid w:val="004831BE"/>
    <w:rsid w:val="00484D40"/>
    <w:rsid w:val="00487DA0"/>
    <w:rsid w:val="004A063E"/>
    <w:rsid w:val="004A4EA5"/>
    <w:rsid w:val="004B1AA2"/>
    <w:rsid w:val="004B2A75"/>
    <w:rsid w:val="004C3048"/>
    <w:rsid w:val="004C3888"/>
    <w:rsid w:val="004C7832"/>
    <w:rsid w:val="004C7E39"/>
    <w:rsid w:val="004D22CB"/>
    <w:rsid w:val="004D62D0"/>
    <w:rsid w:val="004E573C"/>
    <w:rsid w:val="004F0602"/>
    <w:rsid w:val="00550CCC"/>
    <w:rsid w:val="00552DBE"/>
    <w:rsid w:val="00563164"/>
    <w:rsid w:val="00566584"/>
    <w:rsid w:val="00577D96"/>
    <w:rsid w:val="005918D8"/>
    <w:rsid w:val="0059277E"/>
    <w:rsid w:val="005A0C3F"/>
    <w:rsid w:val="005A0D1D"/>
    <w:rsid w:val="005A1374"/>
    <w:rsid w:val="005C5C73"/>
    <w:rsid w:val="005D3D45"/>
    <w:rsid w:val="005D65FB"/>
    <w:rsid w:val="005D6740"/>
    <w:rsid w:val="005E1D9E"/>
    <w:rsid w:val="005E4559"/>
    <w:rsid w:val="006143C3"/>
    <w:rsid w:val="006257C5"/>
    <w:rsid w:val="00625B67"/>
    <w:rsid w:val="006460F1"/>
    <w:rsid w:val="0064739F"/>
    <w:rsid w:val="00650909"/>
    <w:rsid w:val="00661768"/>
    <w:rsid w:val="00663E77"/>
    <w:rsid w:val="00666AAF"/>
    <w:rsid w:val="00674EB3"/>
    <w:rsid w:val="006812C2"/>
    <w:rsid w:val="00697EE9"/>
    <w:rsid w:val="006A0B1B"/>
    <w:rsid w:val="006A5FF9"/>
    <w:rsid w:val="006D7325"/>
    <w:rsid w:val="006D7E85"/>
    <w:rsid w:val="006F0D4A"/>
    <w:rsid w:val="00701B7D"/>
    <w:rsid w:val="00704C90"/>
    <w:rsid w:val="00704FBF"/>
    <w:rsid w:val="00706BB3"/>
    <w:rsid w:val="00711315"/>
    <w:rsid w:val="00713D5A"/>
    <w:rsid w:val="007156A4"/>
    <w:rsid w:val="007206E6"/>
    <w:rsid w:val="00725027"/>
    <w:rsid w:val="00725347"/>
    <w:rsid w:val="0072732F"/>
    <w:rsid w:val="0072754B"/>
    <w:rsid w:val="00733EBC"/>
    <w:rsid w:val="00735020"/>
    <w:rsid w:val="00736E4C"/>
    <w:rsid w:val="00740670"/>
    <w:rsid w:val="00740B9B"/>
    <w:rsid w:val="00740D85"/>
    <w:rsid w:val="00744909"/>
    <w:rsid w:val="00744A5D"/>
    <w:rsid w:val="0074788D"/>
    <w:rsid w:val="00770433"/>
    <w:rsid w:val="00773A24"/>
    <w:rsid w:val="00780EB0"/>
    <w:rsid w:val="0078159B"/>
    <w:rsid w:val="00782F59"/>
    <w:rsid w:val="00784BFB"/>
    <w:rsid w:val="00785320"/>
    <w:rsid w:val="007922A5"/>
    <w:rsid w:val="0079433F"/>
    <w:rsid w:val="007B443E"/>
    <w:rsid w:val="007B480A"/>
    <w:rsid w:val="007C6CA2"/>
    <w:rsid w:val="007C74B4"/>
    <w:rsid w:val="007D536C"/>
    <w:rsid w:val="007F45C7"/>
    <w:rsid w:val="00803293"/>
    <w:rsid w:val="00803C7F"/>
    <w:rsid w:val="008071AD"/>
    <w:rsid w:val="00815A10"/>
    <w:rsid w:val="0082419C"/>
    <w:rsid w:val="008559FE"/>
    <w:rsid w:val="00855A17"/>
    <w:rsid w:val="00872C06"/>
    <w:rsid w:val="0088338C"/>
    <w:rsid w:val="008A631E"/>
    <w:rsid w:val="008C76DD"/>
    <w:rsid w:val="008D69D3"/>
    <w:rsid w:val="008E4D85"/>
    <w:rsid w:val="008F7397"/>
    <w:rsid w:val="008F79DE"/>
    <w:rsid w:val="00901AB5"/>
    <w:rsid w:val="00902AC0"/>
    <w:rsid w:val="00905199"/>
    <w:rsid w:val="0091200F"/>
    <w:rsid w:val="0092756B"/>
    <w:rsid w:val="00945776"/>
    <w:rsid w:val="009457BA"/>
    <w:rsid w:val="009470CC"/>
    <w:rsid w:val="00950FF3"/>
    <w:rsid w:val="009510EF"/>
    <w:rsid w:val="00964ADD"/>
    <w:rsid w:val="00972473"/>
    <w:rsid w:val="00977BBB"/>
    <w:rsid w:val="00977F20"/>
    <w:rsid w:val="009A476F"/>
    <w:rsid w:val="009A663E"/>
    <w:rsid w:val="009E079F"/>
    <w:rsid w:val="009E39F9"/>
    <w:rsid w:val="009E6CAD"/>
    <w:rsid w:val="009F0663"/>
    <w:rsid w:val="009F30FA"/>
    <w:rsid w:val="00A006A1"/>
    <w:rsid w:val="00A007E1"/>
    <w:rsid w:val="00A06344"/>
    <w:rsid w:val="00A07BFA"/>
    <w:rsid w:val="00A162D8"/>
    <w:rsid w:val="00A17F57"/>
    <w:rsid w:val="00A21B9C"/>
    <w:rsid w:val="00A26C92"/>
    <w:rsid w:val="00A341B1"/>
    <w:rsid w:val="00A468EB"/>
    <w:rsid w:val="00A6207B"/>
    <w:rsid w:val="00A65C08"/>
    <w:rsid w:val="00A71541"/>
    <w:rsid w:val="00A71EA0"/>
    <w:rsid w:val="00A73607"/>
    <w:rsid w:val="00A767F8"/>
    <w:rsid w:val="00A8762E"/>
    <w:rsid w:val="00AA6C5F"/>
    <w:rsid w:val="00AA7DC9"/>
    <w:rsid w:val="00AB0CAC"/>
    <w:rsid w:val="00AB32E2"/>
    <w:rsid w:val="00AC4C05"/>
    <w:rsid w:val="00AC5D8D"/>
    <w:rsid w:val="00AC7830"/>
    <w:rsid w:val="00AD00A2"/>
    <w:rsid w:val="00AE3B8E"/>
    <w:rsid w:val="00AE55FA"/>
    <w:rsid w:val="00AE7851"/>
    <w:rsid w:val="00AF3152"/>
    <w:rsid w:val="00AF6BB3"/>
    <w:rsid w:val="00B35D7E"/>
    <w:rsid w:val="00B50B12"/>
    <w:rsid w:val="00B545B4"/>
    <w:rsid w:val="00B570D0"/>
    <w:rsid w:val="00B66D1A"/>
    <w:rsid w:val="00B7461B"/>
    <w:rsid w:val="00B77BDE"/>
    <w:rsid w:val="00B8190D"/>
    <w:rsid w:val="00B93123"/>
    <w:rsid w:val="00BA15D3"/>
    <w:rsid w:val="00BA35B4"/>
    <w:rsid w:val="00BA759D"/>
    <w:rsid w:val="00BB1529"/>
    <w:rsid w:val="00BE1A76"/>
    <w:rsid w:val="00BE265B"/>
    <w:rsid w:val="00BE3030"/>
    <w:rsid w:val="00BE64DA"/>
    <w:rsid w:val="00BF210A"/>
    <w:rsid w:val="00BF2134"/>
    <w:rsid w:val="00BF3D87"/>
    <w:rsid w:val="00BF6117"/>
    <w:rsid w:val="00C11F12"/>
    <w:rsid w:val="00C265AC"/>
    <w:rsid w:val="00C350C0"/>
    <w:rsid w:val="00C3599E"/>
    <w:rsid w:val="00C4079A"/>
    <w:rsid w:val="00C419C5"/>
    <w:rsid w:val="00C46D62"/>
    <w:rsid w:val="00C518D9"/>
    <w:rsid w:val="00C52ECF"/>
    <w:rsid w:val="00C924A8"/>
    <w:rsid w:val="00CB5EFB"/>
    <w:rsid w:val="00CC2144"/>
    <w:rsid w:val="00CE0C7E"/>
    <w:rsid w:val="00CE474A"/>
    <w:rsid w:val="00CE4B67"/>
    <w:rsid w:val="00CF4108"/>
    <w:rsid w:val="00D0324D"/>
    <w:rsid w:val="00D16696"/>
    <w:rsid w:val="00D226E7"/>
    <w:rsid w:val="00D37260"/>
    <w:rsid w:val="00D37B6B"/>
    <w:rsid w:val="00D4255C"/>
    <w:rsid w:val="00D4750E"/>
    <w:rsid w:val="00D52799"/>
    <w:rsid w:val="00D52D98"/>
    <w:rsid w:val="00D570A5"/>
    <w:rsid w:val="00D573FF"/>
    <w:rsid w:val="00D670C6"/>
    <w:rsid w:val="00D80872"/>
    <w:rsid w:val="00D87FBE"/>
    <w:rsid w:val="00D97B3C"/>
    <w:rsid w:val="00D97B96"/>
    <w:rsid w:val="00DA27A2"/>
    <w:rsid w:val="00DA55D6"/>
    <w:rsid w:val="00DB266A"/>
    <w:rsid w:val="00DB7758"/>
    <w:rsid w:val="00DC1A09"/>
    <w:rsid w:val="00DD1A10"/>
    <w:rsid w:val="00DD4EAD"/>
    <w:rsid w:val="00DE1414"/>
    <w:rsid w:val="00DE2E81"/>
    <w:rsid w:val="00DE4646"/>
    <w:rsid w:val="00DE5C88"/>
    <w:rsid w:val="00DE6296"/>
    <w:rsid w:val="00DF55B7"/>
    <w:rsid w:val="00E0080D"/>
    <w:rsid w:val="00E00FF4"/>
    <w:rsid w:val="00E02437"/>
    <w:rsid w:val="00E11F17"/>
    <w:rsid w:val="00E33BF0"/>
    <w:rsid w:val="00E3409D"/>
    <w:rsid w:val="00E3569E"/>
    <w:rsid w:val="00E52D1D"/>
    <w:rsid w:val="00E755DA"/>
    <w:rsid w:val="00E7721E"/>
    <w:rsid w:val="00E775B7"/>
    <w:rsid w:val="00E87AA6"/>
    <w:rsid w:val="00E97D69"/>
    <w:rsid w:val="00EA7B51"/>
    <w:rsid w:val="00EB20B9"/>
    <w:rsid w:val="00EC3DA5"/>
    <w:rsid w:val="00EC511C"/>
    <w:rsid w:val="00ED395D"/>
    <w:rsid w:val="00ED3A7C"/>
    <w:rsid w:val="00F058CC"/>
    <w:rsid w:val="00F12BF9"/>
    <w:rsid w:val="00F262B4"/>
    <w:rsid w:val="00F26422"/>
    <w:rsid w:val="00F26A59"/>
    <w:rsid w:val="00F3015F"/>
    <w:rsid w:val="00F41093"/>
    <w:rsid w:val="00F573D8"/>
    <w:rsid w:val="00F61375"/>
    <w:rsid w:val="00F61669"/>
    <w:rsid w:val="00F87CEE"/>
    <w:rsid w:val="00F9056E"/>
    <w:rsid w:val="00F92068"/>
    <w:rsid w:val="00F94717"/>
    <w:rsid w:val="00FA17E9"/>
    <w:rsid w:val="00FA3C5D"/>
    <w:rsid w:val="00FA5061"/>
    <w:rsid w:val="00FB2123"/>
    <w:rsid w:val="00FC02BF"/>
    <w:rsid w:val="00FC0C00"/>
    <w:rsid w:val="00FC0F08"/>
    <w:rsid w:val="00FD1A07"/>
    <w:rsid w:val="00FD277E"/>
    <w:rsid w:val="00FE28F8"/>
    <w:rsid w:val="00FE3FCD"/>
    <w:rsid w:val="00FF1EB4"/>
    <w:rsid w:val="00FF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277D"/>
  <w15:chartTrackingRefBased/>
  <w15:docId w15:val="{FFC58C3F-7D18-492A-B9E0-06873CA0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62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16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8801">
      <w:bodyDiv w:val="1"/>
      <w:marLeft w:val="0"/>
      <w:marRight w:val="0"/>
      <w:marTop w:val="0"/>
      <w:marBottom w:val="0"/>
      <w:divBdr>
        <w:top w:val="none" w:sz="0" w:space="0" w:color="auto"/>
        <w:left w:val="none" w:sz="0" w:space="0" w:color="auto"/>
        <w:bottom w:val="none" w:sz="0" w:space="0" w:color="auto"/>
        <w:right w:val="none" w:sz="0" w:space="0" w:color="auto"/>
      </w:divBdr>
      <w:divsChild>
        <w:div w:id="1333558324">
          <w:marLeft w:val="1440"/>
          <w:marRight w:val="0"/>
          <w:marTop w:val="0"/>
          <w:marBottom w:val="0"/>
          <w:divBdr>
            <w:top w:val="none" w:sz="0" w:space="0" w:color="auto"/>
            <w:left w:val="none" w:sz="0" w:space="0" w:color="auto"/>
            <w:bottom w:val="none" w:sz="0" w:space="0" w:color="auto"/>
            <w:right w:val="none" w:sz="0" w:space="0" w:color="auto"/>
          </w:divBdr>
        </w:div>
        <w:div w:id="309872900">
          <w:marLeft w:val="1440"/>
          <w:marRight w:val="0"/>
          <w:marTop w:val="0"/>
          <w:marBottom w:val="0"/>
          <w:divBdr>
            <w:top w:val="none" w:sz="0" w:space="0" w:color="auto"/>
            <w:left w:val="none" w:sz="0" w:space="0" w:color="auto"/>
            <w:bottom w:val="none" w:sz="0" w:space="0" w:color="auto"/>
            <w:right w:val="none" w:sz="0" w:space="0" w:color="auto"/>
          </w:divBdr>
        </w:div>
        <w:div w:id="1243877444">
          <w:marLeft w:val="1440"/>
          <w:marRight w:val="0"/>
          <w:marTop w:val="0"/>
          <w:marBottom w:val="0"/>
          <w:divBdr>
            <w:top w:val="none" w:sz="0" w:space="0" w:color="auto"/>
            <w:left w:val="none" w:sz="0" w:space="0" w:color="auto"/>
            <w:bottom w:val="none" w:sz="0" w:space="0" w:color="auto"/>
            <w:right w:val="none" w:sz="0" w:space="0" w:color="auto"/>
          </w:divBdr>
        </w:div>
        <w:div w:id="239143689">
          <w:marLeft w:val="1440"/>
          <w:marRight w:val="0"/>
          <w:marTop w:val="0"/>
          <w:marBottom w:val="0"/>
          <w:divBdr>
            <w:top w:val="none" w:sz="0" w:space="0" w:color="auto"/>
            <w:left w:val="none" w:sz="0" w:space="0" w:color="auto"/>
            <w:bottom w:val="none" w:sz="0" w:space="0" w:color="auto"/>
            <w:right w:val="none" w:sz="0" w:space="0" w:color="auto"/>
          </w:divBdr>
        </w:div>
        <w:div w:id="1452895496">
          <w:marLeft w:val="1440"/>
          <w:marRight w:val="0"/>
          <w:marTop w:val="0"/>
          <w:marBottom w:val="0"/>
          <w:divBdr>
            <w:top w:val="none" w:sz="0" w:space="0" w:color="auto"/>
            <w:left w:val="none" w:sz="0" w:space="0" w:color="auto"/>
            <w:bottom w:val="none" w:sz="0" w:space="0" w:color="auto"/>
            <w:right w:val="none" w:sz="0" w:space="0" w:color="auto"/>
          </w:divBdr>
        </w:div>
      </w:divsChild>
    </w:div>
    <w:div w:id="835340264">
      <w:bodyDiv w:val="1"/>
      <w:marLeft w:val="0"/>
      <w:marRight w:val="0"/>
      <w:marTop w:val="0"/>
      <w:marBottom w:val="0"/>
      <w:divBdr>
        <w:top w:val="none" w:sz="0" w:space="0" w:color="auto"/>
        <w:left w:val="none" w:sz="0" w:space="0" w:color="auto"/>
        <w:bottom w:val="none" w:sz="0" w:space="0" w:color="auto"/>
        <w:right w:val="none" w:sz="0" w:space="0" w:color="auto"/>
      </w:divBdr>
      <w:divsChild>
        <w:div w:id="1118336884">
          <w:marLeft w:val="0"/>
          <w:marRight w:val="0"/>
          <w:marTop w:val="0"/>
          <w:marBottom w:val="240"/>
          <w:divBdr>
            <w:top w:val="none" w:sz="0" w:space="0" w:color="auto"/>
            <w:left w:val="none" w:sz="0" w:space="0" w:color="auto"/>
            <w:bottom w:val="none" w:sz="0" w:space="0" w:color="auto"/>
            <w:right w:val="none" w:sz="0" w:space="0" w:color="auto"/>
          </w:divBdr>
        </w:div>
        <w:div w:id="1134644297">
          <w:marLeft w:val="0"/>
          <w:marRight w:val="0"/>
          <w:marTop w:val="0"/>
          <w:marBottom w:val="240"/>
          <w:divBdr>
            <w:top w:val="none" w:sz="0" w:space="0" w:color="auto"/>
            <w:left w:val="none" w:sz="0" w:space="0" w:color="auto"/>
            <w:bottom w:val="none" w:sz="0" w:space="0" w:color="auto"/>
            <w:right w:val="none" w:sz="0" w:space="0" w:color="auto"/>
          </w:divBdr>
        </w:div>
        <w:div w:id="696614192">
          <w:marLeft w:val="1440"/>
          <w:marRight w:val="0"/>
          <w:marTop w:val="0"/>
          <w:marBottom w:val="0"/>
          <w:divBdr>
            <w:top w:val="none" w:sz="0" w:space="0" w:color="auto"/>
            <w:left w:val="none" w:sz="0" w:space="0" w:color="auto"/>
            <w:bottom w:val="none" w:sz="0" w:space="0" w:color="auto"/>
            <w:right w:val="none" w:sz="0" w:space="0" w:color="auto"/>
          </w:divBdr>
        </w:div>
        <w:div w:id="1250892419">
          <w:marLeft w:val="1440"/>
          <w:marRight w:val="0"/>
          <w:marTop w:val="0"/>
          <w:marBottom w:val="0"/>
          <w:divBdr>
            <w:top w:val="none" w:sz="0" w:space="0" w:color="auto"/>
            <w:left w:val="none" w:sz="0" w:space="0" w:color="auto"/>
            <w:bottom w:val="none" w:sz="0" w:space="0" w:color="auto"/>
            <w:right w:val="none" w:sz="0" w:space="0" w:color="auto"/>
          </w:divBdr>
        </w:div>
      </w:divsChild>
    </w:div>
    <w:div w:id="905071907">
      <w:bodyDiv w:val="1"/>
      <w:marLeft w:val="0"/>
      <w:marRight w:val="0"/>
      <w:marTop w:val="0"/>
      <w:marBottom w:val="0"/>
      <w:divBdr>
        <w:top w:val="none" w:sz="0" w:space="0" w:color="auto"/>
        <w:left w:val="none" w:sz="0" w:space="0" w:color="auto"/>
        <w:bottom w:val="none" w:sz="0" w:space="0" w:color="auto"/>
        <w:right w:val="none" w:sz="0" w:space="0" w:color="auto"/>
      </w:divBdr>
    </w:div>
    <w:div w:id="1007976280">
      <w:bodyDiv w:val="1"/>
      <w:marLeft w:val="0"/>
      <w:marRight w:val="0"/>
      <w:marTop w:val="0"/>
      <w:marBottom w:val="0"/>
      <w:divBdr>
        <w:top w:val="none" w:sz="0" w:space="0" w:color="auto"/>
        <w:left w:val="none" w:sz="0" w:space="0" w:color="auto"/>
        <w:bottom w:val="none" w:sz="0" w:space="0" w:color="auto"/>
        <w:right w:val="none" w:sz="0" w:space="0" w:color="auto"/>
      </w:divBdr>
      <w:divsChild>
        <w:div w:id="721711044">
          <w:marLeft w:val="1440"/>
          <w:marRight w:val="0"/>
          <w:marTop w:val="0"/>
          <w:marBottom w:val="240"/>
          <w:divBdr>
            <w:top w:val="none" w:sz="0" w:space="0" w:color="auto"/>
            <w:left w:val="none" w:sz="0" w:space="0" w:color="auto"/>
            <w:bottom w:val="none" w:sz="0" w:space="0" w:color="auto"/>
            <w:right w:val="none" w:sz="0" w:space="0" w:color="auto"/>
          </w:divBdr>
        </w:div>
        <w:div w:id="1446996934">
          <w:marLeft w:val="1440"/>
          <w:marRight w:val="0"/>
          <w:marTop w:val="0"/>
          <w:marBottom w:val="240"/>
          <w:divBdr>
            <w:top w:val="none" w:sz="0" w:space="0" w:color="auto"/>
            <w:left w:val="none" w:sz="0" w:space="0" w:color="auto"/>
            <w:bottom w:val="none" w:sz="0" w:space="0" w:color="auto"/>
            <w:right w:val="none" w:sz="0" w:space="0" w:color="auto"/>
          </w:divBdr>
        </w:div>
        <w:div w:id="1103302465">
          <w:marLeft w:val="1440"/>
          <w:marRight w:val="0"/>
          <w:marTop w:val="0"/>
          <w:marBottom w:val="240"/>
          <w:divBdr>
            <w:top w:val="none" w:sz="0" w:space="0" w:color="auto"/>
            <w:left w:val="none" w:sz="0" w:space="0" w:color="auto"/>
            <w:bottom w:val="none" w:sz="0" w:space="0" w:color="auto"/>
            <w:right w:val="none" w:sz="0" w:space="0" w:color="auto"/>
          </w:divBdr>
        </w:div>
      </w:divsChild>
    </w:div>
    <w:div w:id="1144277436">
      <w:bodyDiv w:val="1"/>
      <w:marLeft w:val="0"/>
      <w:marRight w:val="0"/>
      <w:marTop w:val="0"/>
      <w:marBottom w:val="0"/>
      <w:divBdr>
        <w:top w:val="none" w:sz="0" w:space="0" w:color="auto"/>
        <w:left w:val="none" w:sz="0" w:space="0" w:color="auto"/>
        <w:bottom w:val="none" w:sz="0" w:space="0" w:color="auto"/>
        <w:right w:val="none" w:sz="0" w:space="0" w:color="auto"/>
      </w:divBdr>
      <w:divsChild>
        <w:div w:id="502009336">
          <w:marLeft w:val="0"/>
          <w:marRight w:val="0"/>
          <w:marTop w:val="0"/>
          <w:marBottom w:val="240"/>
          <w:divBdr>
            <w:top w:val="none" w:sz="0" w:space="0" w:color="auto"/>
            <w:left w:val="none" w:sz="0" w:space="0" w:color="auto"/>
            <w:bottom w:val="none" w:sz="0" w:space="0" w:color="auto"/>
            <w:right w:val="none" w:sz="0" w:space="0" w:color="auto"/>
          </w:divBdr>
        </w:div>
        <w:div w:id="1921938222">
          <w:marLeft w:val="0"/>
          <w:marRight w:val="0"/>
          <w:marTop w:val="0"/>
          <w:marBottom w:val="240"/>
          <w:divBdr>
            <w:top w:val="none" w:sz="0" w:space="0" w:color="auto"/>
            <w:left w:val="none" w:sz="0" w:space="0" w:color="auto"/>
            <w:bottom w:val="none" w:sz="0" w:space="0" w:color="auto"/>
            <w:right w:val="none" w:sz="0" w:space="0" w:color="auto"/>
          </w:divBdr>
        </w:div>
        <w:div w:id="1690326554">
          <w:marLeft w:val="0"/>
          <w:marRight w:val="0"/>
          <w:marTop w:val="0"/>
          <w:marBottom w:val="240"/>
          <w:divBdr>
            <w:top w:val="none" w:sz="0" w:space="0" w:color="auto"/>
            <w:left w:val="none" w:sz="0" w:space="0" w:color="auto"/>
            <w:bottom w:val="none" w:sz="0" w:space="0" w:color="auto"/>
            <w:right w:val="none" w:sz="0" w:space="0" w:color="auto"/>
          </w:divBdr>
        </w:div>
      </w:divsChild>
    </w:div>
    <w:div w:id="1366129275">
      <w:bodyDiv w:val="1"/>
      <w:marLeft w:val="0"/>
      <w:marRight w:val="0"/>
      <w:marTop w:val="0"/>
      <w:marBottom w:val="0"/>
      <w:divBdr>
        <w:top w:val="none" w:sz="0" w:space="0" w:color="auto"/>
        <w:left w:val="none" w:sz="0" w:space="0" w:color="auto"/>
        <w:bottom w:val="none" w:sz="0" w:space="0" w:color="auto"/>
        <w:right w:val="none" w:sz="0" w:space="0" w:color="auto"/>
      </w:divBdr>
      <w:divsChild>
        <w:div w:id="1787346">
          <w:marLeft w:val="1440"/>
          <w:marRight w:val="0"/>
          <w:marTop w:val="0"/>
          <w:marBottom w:val="0"/>
          <w:divBdr>
            <w:top w:val="none" w:sz="0" w:space="0" w:color="auto"/>
            <w:left w:val="none" w:sz="0" w:space="0" w:color="auto"/>
            <w:bottom w:val="none" w:sz="0" w:space="0" w:color="auto"/>
            <w:right w:val="none" w:sz="0" w:space="0" w:color="auto"/>
          </w:divBdr>
        </w:div>
        <w:div w:id="698625026">
          <w:marLeft w:val="1440"/>
          <w:marRight w:val="0"/>
          <w:marTop w:val="0"/>
          <w:marBottom w:val="0"/>
          <w:divBdr>
            <w:top w:val="none" w:sz="0" w:space="0" w:color="auto"/>
            <w:left w:val="none" w:sz="0" w:space="0" w:color="auto"/>
            <w:bottom w:val="none" w:sz="0" w:space="0" w:color="auto"/>
            <w:right w:val="none" w:sz="0" w:space="0" w:color="auto"/>
          </w:divBdr>
        </w:div>
      </w:divsChild>
    </w:div>
    <w:div w:id="1403942650">
      <w:bodyDiv w:val="1"/>
      <w:marLeft w:val="0"/>
      <w:marRight w:val="0"/>
      <w:marTop w:val="0"/>
      <w:marBottom w:val="0"/>
      <w:divBdr>
        <w:top w:val="none" w:sz="0" w:space="0" w:color="auto"/>
        <w:left w:val="none" w:sz="0" w:space="0" w:color="auto"/>
        <w:bottom w:val="none" w:sz="0" w:space="0" w:color="auto"/>
        <w:right w:val="none" w:sz="0" w:space="0" w:color="auto"/>
      </w:divBdr>
      <w:divsChild>
        <w:div w:id="40398430">
          <w:marLeft w:val="0"/>
          <w:marRight w:val="0"/>
          <w:marTop w:val="0"/>
          <w:marBottom w:val="240"/>
          <w:divBdr>
            <w:top w:val="none" w:sz="0" w:space="0" w:color="auto"/>
            <w:left w:val="none" w:sz="0" w:space="0" w:color="auto"/>
            <w:bottom w:val="none" w:sz="0" w:space="0" w:color="auto"/>
            <w:right w:val="none" w:sz="0" w:space="0" w:color="auto"/>
          </w:divBdr>
        </w:div>
        <w:div w:id="745299298">
          <w:marLeft w:val="0"/>
          <w:marRight w:val="0"/>
          <w:marTop w:val="0"/>
          <w:marBottom w:val="240"/>
          <w:divBdr>
            <w:top w:val="none" w:sz="0" w:space="0" w:color="auto"/>
            <w:left w:val="none" w:sz="0" w:space="0" w:color="auto"/>
            <w:bottom w:val="none" w:sz="0" w:space="0" w:color="auto"/>
            <w:right w:val="none" w:sz="0" w:space="0" w:color="auto"/>
          </w:divBdr>
        </w:div>
        <w:div w:id="254481157">
          <w:marLeft w:val="0"/>
          <w:marRight w:val="0"/>
          <w:marTop w:val="0"/>
          <w:marBottom w:val="240"/>
          <w:divBdr>
            <w:top w:val="none" w:sz="0" w:space="0" w:color="auto"/>
            <w:left w:val="none" w:sz="0" w:space="0" w:color="auto"/>
            <w:bottom w:val="none" w:sz="0" w:space="0" w:color="auto"/>
            <w:right w:val="none" w:sz="0" w:space="0" w:color="auto"/>
          </w:divBdr>
        </w:div>
        <w:div w:id="661011736">
          <w:marLeft w:val="0"/>
          <w:marRight w:val="0"/>
          <w:marTop w:val="0"/>
          <w:marBottom w:val="240"/>
          <w:divBdr>
            <w:top w:val="none" w:sz="0" w:space="0" w:color="auto"/>
            <w:left w:val="none" w:sz="0" w:space="0" w:color="auto"/>
            <w:bottom w:val="none" w:sz="0" w:space="0" w:color="auto"/>
            <w:right w:val="none" w:sz="0" w:space="0" w:color="auto"/>
          </w:divBdr>
        </w:div>
      </w:divsChild>
    </w:div>
    <w:div w:id="1675568653">
      <w:bodyDiv w:val="1"/>
      <w:marLeft w:val="0"/>
      <w:marRight w:val="0"/>
      <w:marTop w:val="0"/>
      <w:marBottom w:val="0"/>
      <w:divBdr>
        <w:top w:val="none" w:sz="0" w:space="0" w:color="auto"/>
        <w:left w:val="none" w:sz="0" w:space="0" w:color="auto"/>
        <w:bottom w:val="none" w:sz="0" w:space="0" w:color="auto"/>
        <w:right w:val="none" w:sz="0" w:space="0" w:color="auto"/>
      </w:divBdr>
      <w:divsChild>
        <w:div w:id="1048452593">
          <w:marLeft w:val="0"/>
          <w:marRight w:val="0"/>
          <w:marTop w:val="0"/>
          <w:marBottom w:val="240"/>
          <w:divBdr>
            <w:top w:val="none" w:sz="0" w:space="0" w:color="auto"/>
            <w:left w:val="none" w:sz="0" w:space="0" w:color="auto"/>
            <w:bottom w:val="none" w:sz="0" w:space="0" w:color="auto"/>
            <w:right w:val="none" w:sz="0" w:space="0" w:color="auto"/>
          </w:divBdr>
        </w:div>
        <w:div w:id="1111894381">
          <w:marLeft w:val="0"/>
          <w:marRight w:val="0"/>
          <w:marTop w:val="0"/>
          <w:marBottom w:val="240"/>
          <w:divBdr>
            <w:top w:val="none" w:sz="0" w:space="0" w:color="auto"/>
            <w:left w:val="none" w:sz="0" w:space="0" w:color="auto"/>
            <w:bottom w:val="none" w:sz="0" w:space="0" w:color="auto"/>
            <w:right w:val="none" w:sz="0" w:space="0" w:color="auto"/>
          </w:divBdr>
        </w:div>
        <w:div w:id="1249850591">
          <w:marLeft w:val="0"/>
          <w:marRight w:val="0"/>
          <w:marTop w:val="0"/>
          <w:marBottom w:val="240"/>
          <w:divBdr>
            <w:top w:val="none" w:sz="0" w:space="0" w:color="auto"/>
            <w:left w:val="none" w:sz="0" w:space="0" w:color="auto"/>
            <w:bottom w:val="none" w:sz="0" w:space="0" w:color="auto"/>
            <w:right w:val="none" w:sz="0" w:space="0" w:color="auto"/>
          </w:divBdr>
        </w:div>
        <w:div w:id="1737043827">
          <w:marLeft w:val="0"/>
          <w:marRight w:val="0"/>
          <w:marTop w:val="0"/>
          <w:marBottom w:val="240"/>
          <w:divBdr>
            <w:top w:val="none" w:sz="0" w:space="0" w:color="auto"/>
            <w:left w:val="none" w:sz="0" w:space="0" w:color="auto"/>
            <w:bottom w:val="none" w:sz="0" w:space="0" w:color="auto"/>
            <w:right w:val="none" w:sz="0" w:space="0" w:color="auto"/>
          </w:divBdr>
        </w:div>
        <w:div w:id="1980644379">
          <w:marLeft w:val="0"/>
          <w:marRight w:val="0"/>
          <w:marTop w:val="0"/>
          <w:marBottom w:val="240"/>
          <w:divBdr>
            <w:top w:val="none" w:sz="0" w:space="0" w:color="auto"/>
            <w:left w:val="none" w:sz="0" w:space="0" w:color="auto"/>
            <w:bottom w:val="none" w:sz="0" w:space="0" w:color="auto"/>
            <w:right w:val="none" w:sz="0" w:space="0" w:color="auto"/>
          </w:divBdr>
        </w:div>
      </w:divsChild>
    </w:div>
    <w:div w:id="1931036106">
      <w:bodyDiv w:val="1"/>
      <w:marLeft w:val="0"/>
      <w:marRight w:val="0"/>
      <w:marTop w:val="0"/>
      <w:marBottom w:val="0"/>
      <w:divBdr>
        <w:top w:val="none" w:sz="0" w:space="0" w:color="auto"/>
        <w:left w:val="none" w:sz="0" w:space="0" w:color="auto"/>
        <w:bottom w:val="none" w:sz="0" w:space="0" w:color="auto"/>
        <w:right w:val="none" w:sz="0" w:space="0" w:color="auto"/>
      </w:divBdr>
    </w:div>
    <w:div w:id="2113669683">
      <w:bodyDiv w:val="1"/>
      <w:marLeft w:val="0"/>
      <w:marRight w:val="0"/>
      <w:marTop w:val="0"/>
      <w:marBottom w:val="0"/>
      <w:divBdr>
        <w:top w:val="none" w:sz="0" w:space="0" w:color="auto"/>
        <w:left w:val="none" w:sz="0" w:space="0" w:color="auto"/>
        <w:bottom w:val="none" w:sz="0" w:space="0" w:color="auto"/>
        <w:right w:val="none" w:sz="0" w:space="0" w:color="auto"/>
      </w:divBdr>
      <w:divsChild>
        <w:div w:id="1821069223">
          <w:marLeft w:val="1440"/>
          <w:marRight w:val="0"/>
          <w:marTop w:val="0"/>
          <w:marBottom w:val="240"/>
          <w:divBdr>
            <w:top w:val="none" w:sz="0" w:space="0" w:color="auto"/>
            <w:left w:val="none" w:sz="0" w:space="0" w:color="auto"/>
            <w:bottom w:val="none" w:sz="0" w:space="0" w:color="auto"/>
            <w:right w:val="none" w:sz="0" w:space="0" w:color="auto"/>
          </w:divBdr>
        </w:div>
        <w:div w:id="1544246455">
          <w:marLeft w:val="1440"/>
          <w:marRight w:val="0"/>
          <w:marTop w:val="0"/>
          <w:marBottom w:val="240"/>
          <w:divBdr>
            <w:top w:val="none" w:sz="0" w:space="0" w:color="auto"/>
            <w:left w:val="none" w:sz="0" w:space="0" w:color="auto"/>
            <w:bottom w:val="none" w:sz="0" w:space="0" w:color="auto"/>
            <w:right w:val="none" w:sz="0" w:space="0" w:color="auto"/>
          </w:divBdr>
        </w:div>
        <w:div w:id="571160456">
          <w:marLeft w:val="144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Rockwood</dc:creator>
  <cp:keywords/>
  <dc:description/>
  <cp:lastModifiedBy>Matthew Rockwood</cp:lastModifiedBy>
  <cp:revision>2</cp:revision>
  <cp:lastPrinted>2024-02-28T00:19:00Z</cp:lastPrinted>
  <dcterms:created xsi:type="dcterms:W3CDTF">2024-04-01T15:32:00Z</dcterms:created>
  <dcterms:modified xsi:type="dcterms:W3CDTF">2024-04-01T15:32:00Z</dcterms:modified>
</cp:coreProperties>
</file>